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401100" w14:textId="77777777" w:rsidR="002E6828" w:rsidRDefault="00814CE3" w:rsidP="00814CE3">
      <w:r w:rsidRPr="00814CE3">
        <w:t xml:space="preserve">tárgy: </w:t>
      </w:r>
      <w:commentRangeStart w:id="0"/>
      <w:r w:rsidRPr="00814CE3">
        <w:t xml:space="preserve">Így néz ki „meztelenül” egy 45 millió forintot hozó online magazin </w:t>
      </w:r>
      <w:commentRangeEnd w:id="0"/>
      <w:r w:rsidR="00495EF4">
        <w:rPr>
          <w:rStyle w:val="CommentReference"/>
        </w:rPr>
        <w:commentReference w:id="0"/>
      </w:r>
      <w:r w:rsidRPr="00814CE3">
        <w:t>(</w:t>
      </w:r>
      <w:commentRangeStart w:id="1"/>
      <w:commentRangeStart w:id="2"/>
      <w:r w:rsidRPr="00814CE3">
        <w:t>ULTRARÉSZLETES</w:t>
      </w:r>
      <w:commentRangeEnd w:id="1"/>
      <w:r w:rsidR="00495EF4">
        <w:rPr>
          <w:rStyle w:val="CommentReference"/>
        </w:rPr>
        <w:commentReference w:id="1"/>
      </w:r>
      <w:r w:rsidRPr="00814CE3">
        <w:t xml:space="preserve"> tartalomjegyzék a Kontentről)</w:t>
      </w:r>
      <w:commentRangeEnd w:id="2"/>
      <w:r w:rsidR="00495EF4">
        <w:rPr>
          <w:rStyle w:val="CommentReference"/>
        </w:rPr>
        <w:commentReference w:id="2"/>
      </w:r>
    </w:p>
    <w:p w14:paraId="6AD90424" w14:textId="77777777" w:rsidR="00814CE3" w:rsidRDefault="00814CE3" w:rsidP="00814CE3"/>
    <w:p w14:paraId="2280BC6F"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commentRangeStart w:id="3"/>
      <w:r w:rsidRPr="00814CE3">
        <w:rPr>
          <w:rFonts w:ascii="Arial" w:eastAsia="Times New Roman" w:hAnsi="Arial" w:cs="Arial"/>
          <w:color w:val="222222"/>
          <w:sz w:val="19"/>
          <w:szCs w:val="19"/>
          <w:lang w:eastAsia="hu-HU"/>
        </w:rPr>
        <w:t>Szia!</w:t>
      </w:r>
      <w:commentRangeEnd w:id="3"/>
      <w:r w:rsidR="00495EF4">
        <w:rPr>
          <w:rStyle w:val="CommentReference"/>
        </w:rPr>
        <w:commentReference w:id="3"/>
      </w:r>
    </w:p>
    <w:p w14:paraId="3FC9C2C5"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commentRangeStart w:id="4"/>
      <w:r w:rsidRPr="00814CE3">
        <w:rPr>
          <w:rFonts w:ascii="Arial" w:eastAsia="Times New Roman" w:hAnsi="Arial" w:cs="Arial"/>
          <w:color w:val="222222"/>
          <w:sz w:val="19"/>
          <w:szCs w:val="19"/>
          <w:lang w:eastAsia="hu-HU"/>
        </w:rPr>
        <w:t>Figyelmeztetlek</w:t>
      </w:r>
      <w:commentRangeEnd w:id="4"/>
      <w:r w:rsidR="00495EF4">
        <w:rPr>
          <w:rStyle w:val="CommentReference"/>
        </w:rPr>
        <w:commentReference w:id="4"/>
      </w:r>
      <w:r w:rsidRPr="00814CE3">
        <w:rPr>
          <w:rFonts w:ascii="Arial" w:eastAsia="Times New Roman" w:hAnsi="Arial" w:cs="Arial"/>
          <w:color w:val="222222"/>
          <w:sz w:val="19"/>
          <w:szCs w:val="19"/>
          <w:lang w:eastAsia="hu-HU"/>
        </w:rPr>
        <w:t xml:space="preserve">: </w:t>
      </w:r>
      <w:commentRangeStart w:id="5"/>
      <w:r w:rsidRPr="00814CE3">
        <w:rPr>
          <w:rFonts w:ascii="Arial" w:eastAsia="Times New Roman" w:hAnsi="Arial" w:cs="Arial"/>
          <w:color w:val="222222"/>
          <w:sz w:val="19"/>
          <w:szCs w:val="19"/>
          <w:lang w:eastAsia="hu-HU"/>
        </w:rPr>
        <w:t>a levél elolvasása után </w:t>
      </w:r>
      <w:r w:rsidRPr="00814CE3">
        <w:rPr>
          <w:rFonts w:ascii="Arial" w:eastAsia="Times New Roman" w:hAnsi="Arial" w:cs="Arial"/>
          <w:i/>
          <w:iCs/>
          <w:color w:val="222222"/>
          <w:sz w:val="19"/>
          <w:szCs w:val="19"/>
          <w:lang w:eastAsia="hu-HU"/>
        </w:rPr>
        <w:t>égni fogsz a vágytól</w:t>
      </w:r>
      <w:r w:rsidRPr="00814CE3">
        <w:rPr>
          <w:rFonts w:ascii="Arial" w:eastAsia="Times New Roman" w:hAnsi="Arial" w:cs="Arial"/>
          <w:color w:val="222222"/>
          <w:sz w:val="19"/>
          <w:szCs w:val="19"/>
          <w:lang w:eastAsia="hu-HU"/>
        </w:rPr>
        <w:t>, hogy Kontent magazint rendelj</w:t>
      </w:r>
      <w:commentRangeEnd w:id="5"/>
      <w:r w:rsidR="00495EF4">
        <w:rPr>
          <w:rStyle w:val="CommentReference"/>
        </w:rPr>
        <w:commentReference w:id="5"/>
      </w:r>
      <w:r w:rsidRPr="00814CE3">
        <w:rPr>
          <w:rFonts w:ascii="Arial" w:eastAsia="Times New Roman" w:hAnsi="Arial" w:cs="Arial"/>
          <w:color w:val="222222"/>
          <w:sz w:val="19"/>
          <w:szCs w:val="19"/>
          <w:lang w:eastAsia="hu-HU"/>
        </w:rPr>
        <w:t>.</w:t>
      </w:r>
    </w:p>
    <w:p w14:paraId="3A41CE3E"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Fogadhatunk...</w:t>
      </w:r>
    </w:p>
    <w:p w14:paraId="0991EFBA"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De nyernék.</w:t>
      </w:r>
    </w:p>
    <w:p w14:paraId="3EA665D2"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commentRangeStart w:id="6"/>
      <w:r w:rsidRPr="00814CE3">
        <w:rPr>
          <w:rFonts w:ascii="Arial" w:eastAsia="Times New Roman" w:hAnsi="Arial" w:cs="Arial"/>
          <w:color w:val="222222"/>
          <w:sz w:val="19"/>
          <w:szCs w:val="19"/>
          <w:lang w:eastAsia="hu-HU"/>
        </w:rPr>
        <w:t>Mert bivalyerős számot raktunk most össze.</w:t>
      </w:r>
      <w:commentRangeEnd w:id="6"/>
      <w:r w:rsidR="00495EF4">
        <w:rPr>
          <w:rStyle w:val="CommentReference"/>
        </w:rPr>
        <w:commentReference w:id="6"/>
      </w:r>
    </w:p>
    <w:p w14:paraId="109D0C6C"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Megkockáztatom, hogy a Kontent következő számával az </w:t>
      </w:r>
      <w:commentRangeStart w:id="7"/>
      <w:r w:rsidRPr="00814CE3">
        <w:rPr>
          <w:rFonts w:ascii="Arial" w:eastAsia="Times New Roman" w:hAnsi="Arial" w:cs="Arial"/>
          <w:b/>
          <w:bCs/>
          <w:color w:val="222222"/>
          <w:sz w:val="19"/>
          <w:szCs w:val="19"/>
          <w:lang w:eastAsia="hu-HU"/>
        </w:rPr>
        <w:t>ország legjobb marketingmagazinjává</w:t>
      </w:r>
      <w:r w:rsidRPr="00814CE3">
        <w:rPr>
          <w:rFonts w:ascii="Arial" w:eastAsia="Times New Roman" w:hAnsi="Arial" w:cs="Arial"/>
          <w:color w:val="222222"/>
          <w:sz w:val="19"/>
          <w:szCs w:val="19"/>
          <w:lang w:eastAsia="hu-HU"/>
        </w:rPr>
        <w:t> avanzsál a magazinunk</w:t>
      </w:r>
      <w:commentRangeEnd w:id="7"/>
      <w:r w:rsidR="00495EF4">
        <w:rPr>
          <w:rStyle w:val="CommentReference"/>
        </w:rPr>
        <w:commentReference w:id="7"/>
      </w:r>
      <w:r w:rsidRPr="00814CE3">
        <w:rPr>
          <w:rFonts w:ascii="Arial" w:eastAsia="Times New Roman" w:hAnsi="Arial" w:cs="Arial"/>
          <w:color w:val="222222"/>
          <w:sz w:val="19"/>
          <w:szCs w:val="19"/>
          <w:lang w:eastAsia="hu-HU"/>
        </w:rPr>
        <w:t>.</w:t>
      </w:r>
    </w:p>
    <w:p w14:paraId="73F24A9F"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hyperlink r:id="rId7" w:tgtFrame="_blank" w:history="1">
        <w:r w:rsidRPr="00814CE3">
          <w:rPr>
            <w:rFonts w:ascii="Arial" w:eastAsia="Times New Roman" w:hAnsi="Arial" w:cs="Arial"/>
            <w:color w:val="1155CC"/>
            <w:sz w:val="19"/>
            <w:szCs w:val="19"/>
            <w:u w:val="single"/>
            <w:lang w:eastAsia="hu-HU"/>
          </w:rPr>
          <w:t>Fizess rá elő. Most.</w:t>
        </w:r>
      </w:hyperlink>
    </w:p>
    <w:p w14:paraId="3125A93A" w14:textId="77777777" w:rsidR="00814CE3" w:rsidRPr="00814CE3" w:rsidRDefault="00814CE3" w:rsidP="00814CE3">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hu-HU"/>
        </w:rPr>
      </w:pPr>
      <w:commentRangeStart w:id="8"/>
      <w:r w:rsidRPr="00814CE3">
        <w:rPr>
          <w:rFonts w:ascii="Arial" w:eastAsia="Times New Roman" w:hAnsi="Arial" w:cs="Arial"/>
          <w:color w:val="222222"/>
          <w:sz w:val="19"/>
          <w:szCs w:val="19"/>
          <w:lang w:eastAsia="hu-HU"/>
        </w:rPr>
        <w:t>Nem fogok neked az </w:t>
      </w:r>
      <w:r w:rsidRPr="00814CE3">
        <w:rPr>
          <w:rFonts w:ascii="Arial" w:eastAsia="Times New Roman" w:hAnsi="Arial" w:cs="Arial"/>
          <w:b/>
          <w:bCs/>
          <w:color w:val="222222"/>
          <w:sz w:val="19"/>
          <w:szCs w:val="19"/>
          <w:lang w:eastAsia="hu-HU"/>
        </w:rPr>
        <w:t>önképzés fontosságáról</w:t>
      </w:r>
      <w:r w:rsidRPr="00814CE3">
        <w:rPr>
          <w:rFonts w:ascii="Arial" w:eastAsia="Times New Roman" w:hAnsi="Arial" w:cs="Arial"/>
          <w:color w:val="222222"/>
          <w:sz w:val="19"/>
          <w:szCs w:val="19"/>
          <w:lang w:eastAsia="hu-HU"/>
        </w:rPr>
        <w:t> papolni, mert tudod, hogy milyen fontos.</w:t>
      </w:r>
    </w:p>
    <w:p w14:paraId="0CD9EC77" w14:textId="77777777" w:rsidR="00814CE3" w:rsidRPr="00814CE3" w:rsidRDefault="00814CE3" w:rsidP="00814CE3">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Nem fogom azt mondani, hogy a kommunikációs korban (amikor már tényleg mindenki a tartalommarketingről beszél) </w:t>
      </w:r>
      <w:r w:rsidRPr="00814CE3">
        <w:rPr>
          <w:rFonts w:ascii="Arial" w:eastAsia="Times New Roman" w:hAnsi="Arial" w:cs="Arial"/>
          <w:b/>
          <w:bCs/>
          <w:color w:val="222222"/>
          <w:sz w:val="19"/>
          <w:szCs w:val="19"/>
          <w:lang w:eastAsia="hu-HU"/>
        </w:rPr>
        <w:t>az ország egyetlen tartalommarketing-magazinját olvasni erősen ajánlott.</w:t>
      </w:r>
      <w:r w:rsidRPr="00814CE3">
        <w:rPr>
          <w:rFonts w:ascii="Arial" w:eastAsia="Times New Roman" w:hAnsi="Arial" w:cs="Arial"/>
          <w:color w:val="222222"/>
          <w:sz w:val="19"/>
          <w:szCs w:val="19"/>
          <w:lang w:eastAsia="hu-HU"/>
        </w:rPr>
        <w:t> Mert ezt is tudod.</w:t>
      </w:r>
    </w:p>
    <w:p w14:paraId="1F515545" w14:textId="77777777" w:rsidR="00814CE3" w:rsidRPr="00814CE3" w:rsidRDefault="00814CE3" w:rsidP="00814CE3">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Arról sem beszélnék, hogy 360+ előfizetőnk közül sokan </w:t>
      </w:r>
      <w:r w:rsidRPr="00814CE3">
        <w:rPr>
          <w:rFonts w:ascii="Arial" w:eastAsia="Times New Roman" w:hAnsi="Arial" w:cs="Arial"/>
          <w:b/>
          <w:bCs/>
          <w:color w:val="222222"/>
          <w:sz w:val="19"/>
          <w:szCs w:val="19"/>
          <w:lang w:eastAsia="hu-HU"/>
        </w:rPr>
        <w:t>rajongva olvassák a magazint</w:t>
      </w:r>
      <w:r w:rsidRPr="00814CE3">
        <w:rPr>
          <w:rFonts w:ascii="Arial" w:eastAsia="Times New Roman" w:hAnsi="Arial" w:cs="Arial"/>
          <w:color w:val="222222"/>
          <w:sz w:val="19"/>
          <w:szCs w:val="19"/>
          <w:lang w:eastAsia="hu-HU"/>
        </w:rPr>
        <w:t>, és megjelenéskor minden nap többször ellenőrzik a postaládájukat, mert annyira várják az anyagot.</w:t>
      </w:r>
      <w:commentRangeEnd w:id="8"/>
      <w:r w:rsidR="0064359D">
        <w:rPr>
          <w:rStyle w:val="CommentReference"/>
        </w:rPr>
        <w:commentReference w:id="8"/>
      </w:r>
    </w:p>
    <w:p w14:paraId="0E40E8D9"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commentRangeStart w:id="9"/>
      <w:r w:rsidRPr="00814CE3">
        <w:rPr>
          <w:rFonts w:ascii="Arial" w:eastAsia="Times New Roman" w:hAnsi="Arial" w:cs="Arial"/>
          <w:color w:val="222222"/>
          <w:sz w:val="19"/>
          <w:szCs w:val="19"/>
          <w:lang w:eastAsia="hu-HU"/>
        </w:rPr>
        <w:t>(Előfizetőink között vannak nagy cégek, digitális és kreatív ügynökségek, kkv-cégek, szállítmányozók, B2C és B2B cégek, sőt önkormányzatok – kb. minden vállalkozási formát megtalálsz itt, talán a konkurensedet is).</w:t>
      </w:r>
      <w:commentRangeEnd w:id="9"/>
      <w:r w:rsidR="0064359D">
        <w:rPr>
          <w:rStyle w:val="CommentReference"/>
        </w:rPr>
        <w:commentReference w:id="9"/>
      </w:r>
    </w:p>
    <w:p w14:paraId="6B3189D2"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Hagyom, hogy a témák beszéljenek helyettem.</w:t>
      </w:r>
    </w:p>
    <w:p w14:paraId="668137F2"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 </w:t>
      </w:r>
    </w:p>
    <w:p w14:paraId="064C2618" w14:textId="77777777" w:rsidR="00814CE3" w:rsidRPr="00814CE3" w:rsidRDefault="00814CE3" w:rsidP="00814CE3">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hu-HU"/>
        </w:rPr>
      </w:pPr>
      <w:r w:rsidRPr="00814CE3">
        <w:rPr>
          <w:rFonts w:ascii="Arial" w:eastAsia="Times New Roman" w:hAnsi="Arial" w:cs="Arial"/>
          <w:b/>
          <w:bCs/>
          <w:color w:val="222222"/>
          <w:sz w:val="36"/>
          <w:szCs w:val="36"/>
          <w:lang w:eastAsia="hu-HU"/>
        </w:rPr>
        <w:t>Ezeket el kell olvasnod</w:t>
      </w:r>
    </w:p>
    <w:p w14:paraId="325E1EC4" w14:textId="77777777" w:rsidR="00814CE3" w:rsidRPr="00814CE3" w:rsidRDefault="00814CE3" w:rsidP="00814CE3">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hu-HU"/>
        </w:rPr>
      </w:pPr>
      <w:r w:rsidRPr="00814CE3">
        <w:rPr>
          <w:rFonts w:ascii="Arial" w:eastAsia="Times New Roman" w:hAnsi="Arial" w:cs="Arial"/>
          <w:b/>
          <w:bCs/>
          <w:color w:val="222222"/>
          <w:sz w:val="36"/>
          <w:szCs w:val="36"/>
          <w:lang w:eastAsia="hu-HU"/>
        </w:rPr>
        <w:t>A Kontent III. évfolyamának 2 száma cikkről cikkre:</w:t>
      </w:r>
    </w:p>
    <w:p w14:paraId="5FCF19F2"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 </w:t>
      </w:r>
    </w:p>
    <w:p w14:paraId="27234377"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commentRangeStart w:id="10"/>
      <w:r w:rsidRPr="00814CE3">
        <w:rPr>
          <w:rFonts w:ascii="Arial" w:eastAsia="Times New Roman" w:hAnsi="Arial" w:cs="Arial"/>
          <w:b/>
          <w:bCs/>
          <w:color w:val="222222"/>
          <w:sz w:val="19"/>
          <w:szCs w:val="19"/>
          <w:lang w:eastAsia="hu-HU"/>
        </w:rPr>
        <w:t>„Így tervez a Sodexo inboundstratégiát és értékesítési tölcsért”</w:t>
      </w:r>
      <w:r w:rsidRPr="00814CE3">
        <w:rPr>
          <w:rFonts w:ascii="Arial" w:eastAsia="Times New Roman" w:hAnsi="Arial" w:cs="Arial"/>
          <w:color w:val="222222"/>
          <w:sz w:val="19"/>
          <w:szCs w:val="19"/>
          <w:lang w:eastAsia="hu-HU"/>
        </w:rPr>
        <w:t> – Ez az anyag háttérkutatásnak indult, ám interjú lett belőle. A Sodexo termékmenedzsere olyan részletesen beavatott minket az értékesítésitölcsér-tervezés és -megvalósítás rejtelmeibe, hogy </w:t>
      </w:r>
      <w:r w:rsidRPr="00814CE3">
        <w:rPr>
          <w:rFonts w:ascii="Arial" w:eastAsia="Times New Roman" w:hAnsi="Arial" w:cs="Arial"/>
          <w:i/>
          <w:iCs/>
          <w:color w:val="222222"/>
          <w:sz w:val="19"/>
          <w:szCs w:val="19"/>
          <w:lang w:eastAsia="hu-HU"/>
        </w:rPr>
        <w:t>könyörögtem neki, hogy interjúként lehozhassuk</w:t>
      </w:r>
      <w:r w:rsidRPr="00814CE3">
        <w:rPr>
          <w:rFonts w:ascii="Arial" w:eastAsia="Times New Roman" w:hAnsi="Arial" w:cs="Arial"/>
          <w:color w:val="222222"/>
          <w:sz w:val="19"/>
          <w:szCs w:val="19"/>
          <w:lang w:eastAsia="hu-HU"/>
        </w:rPr>
        <w:t>. Pillants bele egy buyer persona elkészítésébe, nézd meg, hogy hogyan és mit szerveznek ki, és hogyan kell egy inboundstratégiát megvalósítani. Döbbenetesen informatív anyag tele kulisszatitkokkal.</w:t>
      </w:r>
      <w:commentRangeEnd w:id="10"/>
      <w:r w:rsidR="007532BB">
        <w:rPr>
          <w:rStyle w:val="CommentReference"/>
        </w:rPr>
        <w:commentReference w:id="10"/>
      </w:r>
    </w:p>
    <w:p w14:paraId="0EDFEAF3"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b/>
          <w:bCs/>
          <w:color w:val="222222"/>
          <w:sz w:val="19"/>
          <w:szCs w:val="19"/>
          <w:lang w:eastAsia="hu-HU"/>
        </w:rPr>
        <w:t>Ed Fry-interjú.</w:t>
      </w:r>
      <w:r w:rsidRPr="00814CE3">
        <w:rPr>
          <w:rFonts w:ascii="Arial" w:eastAsia="Times New Roman" w:hAnsi="Arial" w:cs="Arial"/>
          <w:color w:val="222222"/>
          <w:sz w:val="19"/>
          <w:szCs w:val="19"/>
          <w:lang w:eastAsia="hu-HU"/>
        </w:rPr>
        <w:t> Mit tudhat az az ember, akit 22 évesen címlapra teszünk? Nos azt, hogy hogyan építsen egy réstémában (inbound marketing) egy 140 000 fős közösséget. Ed Fry ezzel a lépéssel a Copyblogger és a CMI szintjére jutott el (nekik van ekkora követőtáboruk), úgyhogy meginterjúvoltuk. Jó eséllyel a jövő egyik sztármarketingese, mondanom sem kell, hogy az országban először interjúvoltuk meg. Kihagyhatatlan interjú tele hasznos tippekkel.</w:t>
      </w:r>
    </w:p>
    <w:p w14:paraId="3F452107"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b/>
          <w:bCs/>
          <w:color w:val="222222"/>
          <w:sz w:val="19"/>
          <w:szCs w:val="19"/>
          <w:lang w:eastAsia="hu-HU"/>
        </w:rPr>
        <w:t>„Ezt láttuk és tanultuk Európa legnagyobb inbound marketing konferenciáján”</w:t>
      </w:r>
      <w:r w:rsidRPr="00814CE3">
        <w:rPr>
          <w:rFonts w:ascii="Arial" w:eastAsia="Times New Roman" w:hAnsi="Arial" w:cs="Arial"/>
          <w:color w:val="222222"/>
          <w:sz w:val="19"/>
          <w:szCs w:val="19"/>
          <w:lang w:eastAsia="hu-HU"/>
        </w:rPr>
        <w:t xml:space="preserve"> – Senior szövegírónk kint volt az inOrbiton, és 4 oldalas brutálisan sűrű anyagban leírja neked a legfontosabb tanulságokat. Kötelező olvasmány, ha szeretnél naprakész maradni az inbound marketingben. Megtudod pl. azt is, hogy </w:t>
      </w:r>
      <w:r w:rsidRPr="00814CE3">
        <w:rPr>
          <w:rFonts w:ascii="Arial" w:eastAsia="Times New Roman" w:hAnsi="Arial" w:cs="Arial"/>
          <w:color w:val="222222"/>
          <w:sz w:val="19"/>
          <w:szCs w:val="19"/>
          <w:lang w:eastAsia="hu-HU"/>
        </w:rPr>
        <w:lastRenderedPageBreak/>
        <w:t>hogyan merészelnek káromkodni a külföldi előadók. Ismétlem, ez egy európai konferencia volt az európai inbound marketingről, tehát releváns neked is.</w:t>
      </w:r>
    </w:p>
    <w:p w14:paraId="5A10DE96"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b/>
          <w:bCs/>
          <w:color w:val="222222"/>
          <w:sz w:val="19"/>
          <w:szCs w:val="19"/>
          <w:lang w:eastAsia="hu-HU"/>
        </w:rPr>
        <w:t>Vendégblogolj, hogy veled legyen tele az internet.</w:t>
      </w:r>
      <w:r w:rsidRPr="00814CE3">
        <w:rPr>
          <w:rFonts w:ascii="Arial" w:eastAsia="Times New Roman" w:hAnsi="Arial" w:cs="Arial"/>
          <w:color w:val="222222"/>
          <w:sz w:val="19"/>
          <w:szCs w:val="19"/>
          <w:lang w:eastAsia="hu-HU"/>
        </w:rPr>
        <w:t> A vendégblogolás erejéről ír stílszerűen vendégszerzőnk, Vuray György. Nem ám elméleti cikket kapsz, hanem egy esettanulmánnyal felérő beszámolót arról, hogy egy bloggal és vendégblogolással hogyan lehet 5 év alatt felhúzni egy blogot akkorára, hogy ma már tréningeket tölthess meg. Mert ő ezt csinálja, és elmondja neked, hogy hogyan.</w:t>
      </w:r>
    </w:p>
    <w:p w14:paraId="5438008D"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b/>
          <w:bCs/>
          <w:color w:val="222222"/>
          <w:sz w:val="19"/>
          <w:szCs w:val="19"/>
          <w:lang w:eastAsia="hu-HU"/>
        </w:rPr>
        <w:t>Minden, amit a sales funnelről tudni akartál.</w:t>
      </w:r>
      <w:r w:rsidRPr="00814CE3">
        <w:rPr>
          <w:rFonts w:ascii="Arial" w:eastAsia="Times New Roman" w:hAnsi="Arial" w:cs="Arial"/>
          <w:color w:val="222222"/>
          <w:sz w:val="19"/>
          <w:szCs w:val="19"/>
          <w:lang w:eastAsia="hu-HU"/>
        </w:rPr>
        <w:t> 6 oldalas mély szakmai anyag, talán ez a téma adja a magazin gerincét. Az értékesítési tölcsérekről beszél boldog-boldogtalan, mi viszont megmutatjuk, hogy egyáltalán mi ez, mit jelent ez a sok terminus, mire használhatod, hogyan tervezheted meg, hogyan építheted fel. És van benne több saját példa is.</w:t>
      </w:r>
    </w:p>
    <w:p w14:paraId="0379F5D2"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b/>
          <w:bCs/>
          <w:color w:val="222222"/>
          <w:sz w:val="19"/>
          <w:szCs w:val="19"/>
          <w:lang w:eastAsia="hu-HU"/>
        </w:rPr>
        <w:t>(Félig) felfedve: a Sodexo inboundstratégiája.</w:t>
      </w:r>
      <w:r w:rsidRPr="00814CE3">
        <w:rPr>
          <w:rFonts w:ascii="Arial" w:eastAsia="Times New Roman" w:hAnsi="Arial" w:cs="Arial"/>
          <w:color w:val="222222"/>
          <w:sz w:val="19"/>
          <w:szCs w:val="19"/>
          <w:lang w:eastAsia="hu-HU"/>
        </w:rPr>
        <w:t> A sales funneles elméleti anyag után itt a gyakorlat. Konkrét és már működő értékesítési tölcsért mutatok be neked lépésről lépésre. Látod folyamatábrán a stratégiát. Látod a csaliterméket és a feliratkozási oldalt (ott az eredmény). Látod az eDM-et (és azt is, hogy melyik linkre hányan kattintottak és mekkora a megnyitás). Látod rendszerben az egészet. Őszinte leszek veled:</w:t>
      </w:r>
      <w:r w:rsidRPr="00814CE3">
        <w:rPr>
          <w:rFonts w:ascii="Arial" w:eastAsia="Times New Roman" w:hAnsi="Arial" w:cs="Arial"/>
          <w:i/>
          <w:iCs/>
          <w:color w:val="222222"/>
          <w:sz w:val="19"/>
          <w:szCs w:val="19"/>
          <w:lang w:eastAsia="hu-HU"/>
        </w:rPr>
        <w:t>ha nem én adnám ki ezt a magazint, akkor ezért az egy cikkért megvenném most azonnal.</w:t>
      </w:r>
    </w:p>
    <w:p w14:paraId="78D82F89"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b/>
          <w:bCs/>
          <w:color w:val="222222"/>
          <w:sz w:val="19"/>
          <w:szCs w:val="19"/>
          <w:lang w:eastAsia="hu-HU"/>
        </w:rPr>
        <w:t>Mutasd a szándékod, megmondom, lead vagy-e.</w:t>
      </w:r>
      <w:r w:rsidRPr="00814CE3">
        <w:rPr>
          <w:rFonts w:ascii="Arial" w:eastAsia="Times New Roman" w:hAnsi="Arial" w:cs="Arial"/>
          <w:color w:val="222222"/>
          <w:sz w:val="19"/>
          <w:szCs w:val="19"/>
          <w:lang w:eastAsia="hu-HU"/>
        </w:rPr>
        <w:t> Az országban először olvashatsz a szándék alapú szegmentálásról. Nem tudod, hogy mi az? Nos, egy teljesen új szegmentálási módszer, amely most a külföldi online marketingeseket lázban tartja. A cikkben nemcsak az elméletet kapod meg, de saját infografikánkon látod, hogy melyik szegmenshez milyen tartalomtípus való. Ez a jövő, és ezt muszáj elolvasnod a konkurensed előtt. (Figyeld a jóslataimat: 2014-ben kezdtünk el a tartalommarketingről írni, ma meg már a csapból is az folyik. A szándék alapú szegmentálással ugyanez lesz. Ne várd meg, amíg a konkurensed elkezdi.)</w:t>
      </w:r>
    </w:p>
    <w:p w14:paraId="18A48818"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b/>
          <w:bCs/>
          <w:color w:val="222222"/>
          <w:sz w:val="19"/>
          <w:szCs w:val="19"/>
          <w:lang w:eastAsia="hu-HU"/>
        </w:rPr>
        <w:t>Inbound marketing esettanulmány a marketingszoveg.comról.</w:t>
      </w:r>
      <w:r w:rsidRPr="00814CE3">
        <w:rPr>
          <w:rFonts w:ascii="Arial" w:eastAsia="Times New Roman" w:hAnsi="Arial" w:cs="Arial"/>
          <w:color w:val="222222"/>
          <w:sz w:val="19"/>
          <w:szCs w:val="19"/>
          <w:lang w:eastAsia="hu-HU"/>
        </w:rPr>
        <w:t> Amikor megláttam vendégszerzőnk, Papp Gábor (The Pitch) adatokkal teli elemzését, akkor </w:t>
      </w:r>
      <w:commentRangeStart w:id="11"/>
      <w:r w:rsidRPr="00814CE3">
        <w:rPr>
          <w:rFonts w:ascii="Arial" w:eastAsia="Times New Roman" w:hAnsi="Arial" w:cs="Arial"/>
          <w:b/>
          <w:bCs/>
          <w:color w:val="222222"/>
          <w:sz w:val="19"/>
          <w:szCs w:val="19"/>
          <w:lang w:eastAsia="hu-HU"/>
        </w:rPr>
        <w:t>idézem a reakciómat: aztakurva</w:t>
      </w:r>
      <w:r w:rsidRPr="00814CE3">
        <w:rPr>
          <w:rFonts w:ascii="Arial" w:eastAsia="Times New Roman" w:hAnsi="Arial" w:cs="Arial"/>
          <w:color w:val="222222"/>
          <w:sz w:val="19"/>
          <w:szCs w:val="19"/>
          <w:lang w:eastAsia="hu-HU"/>
        </w:rPr>
        <w:t xml:space="preserve">. Gábor </w:t>
      </w:r>
      <w:commentRangeEnd w:id="11"/>
      <w:r w:rsidR="007532BB">
        <w:rPr>
          <w:rStyle w:val="CommentReference"/>
        </w:rPr>
        <w:commentReference w:id="11"/>
      </w:r>
      <w:r w:rsidRPr="00814CE3">
        <w:rPr>
          <w:rFonts w:ascii="Arial" w:eastAsia="Times New Roman" w:hAnsi="Arial" w:cs="Arial"/>
          <w:color w:val="222222"/>
          <w:sz w:val="19"/>
          <w:szCs w:val="19"/>
          <w:lang w:eastAsia="hu-HU"/>
        </w:rPr>
        <w:t>fogta a </w:t>
      </w:r>
      <w:hyperlink r:id="rId8" w:tgtFrame="_blank" w:history="1">
        <w:r w:rsidRPr="00814CE3">
          <w:rPr>
            <w:rFonts w:ascii="Arial" w:eastAsia="Times New Roman" w:hAnsi="Arial" w:cs="Arial"/>
            <w:color w:val="1155CC"/>
            <w:sz w:val="19"/>
            <w:szCs w:val="19"/>
            <w:u w:val="single"/>
            <w:lang w:eastAsia="hu-HU"/>
          </w:rPr>
          <w:t>marketingszoveg.com</w:t>
        </w:r>
      </w:hyperlink>
      <w:r w:rsidRPr="00814CE3">
        <w:rPr>
          <w:rFonts w:ascii="Arial" w:eastAsia="Times New Roman" w:hAnsi="Arial" w:cs="Arial"/>
          <w:color w:val="222222"/>
          <w:sz w:val="19"/>
          <w:szCs w:val="19"/>
          <w:lang w:eastAsia="hu-HU"/>
        </w:rPr>
        <w:t> magazinját és több szoftverrel szanaszét elemezte. Zseniálisan hasznos, információdús és tanulságos – megsúgom, hogy ez az oldal tavaly 45 000 000+ forintot hozott, úgyhogy én már csak ezért az egyetlen elemzését </w:t>
      </w:r>
      <w:hyperlink r:id="rId9" w:tgtFrame="_blank" w:history="1">
        <w:r w:rsidRPr="00814CE3">
          <w:rPr>
            <w:rFonts w:ascii="Arial" w:eastAsia="Times New Roman" w:hAnsi="Arial" w:cs="Arial"/>
            <w:color w:val="1155CC"/>
            <w:sz w:val="19"/>
            <w:szCs w:val="19"/>
            <w:u w:val="single"/>
            <w:lang w:eastAsia="hu-HU"/>
          </w:rPr>
          <w:t>megvenném a magazint</w:t>
        </w:r>
      </w:hyperlink>
      <w:r w:rsidRPr="00814CE3">
        <w:rPr>
          <w:rFonts w:ascii="Arial" w:eastAsia="Times New Roman" w:hAnsi="Arial" w:cs="Arial"/>
          <w:color w:val="222222"/>
          <w:sz w:val="19"/>
          <w:szCs w:val="19"/>
          <w:lang w:eastAsia="hu-HU"/>
        </w:rPr>
        <w:t>. Persze dönthetsz úgy is, hogy ezt kihagyod, elvégre minden nap látod, hogy hogyan épül fel egy több tízmilliós árbevételt termelő magazin, nem?</w:t>
      </w:r>
    </w:p>
    <w:p w14:paraId="7B05B4CA"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b/>
          <w:bCs/>
          <w:color w:val="222222"/>
          <w:sz w:val="19"/>
          <w:szCs w:val="19"/>
          <w:lang w:eastAsia="hu-HU"/>
        </w:rPr>
        <w:t>Így segít az adatvezérelt tartalommarketing.</w:t>
      </w:r>
      <w:r w:rsidRPr="00814CE3">
        <w:rPr>
          <w:rFonts w:ascii="Arial" w:eastAsia="Times New Roman" w:hAnsi="Arial" w:cs="Arial"/>
          <w:color w:val="222222"/>
          <w:sz w:val="19"/>
          <w:szCs w:val="19"/>
          <w:lang w:eastAsia="hu-HU"/>
        </w:rPr>
        <w:t> Mester Tamás (Adatlabor) megmutatja neked, hogy hogyan tudod a tartalommarketingedet adatvezéreltté tenni (magyarul hogyan hozz objektív döntéseket), és hogyan számold ki például azt, hogy milyen hosszú cikkeket éri meg írni (mert nem az oldalon töltött idő, hanem az összolvasási idő számít).</w:t>
      </w:r>
    </w:p>
    <w:p w14:paraId="24F5B2CE"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b/>
          <w:bCs/>
          <w:color w:val="222222"/>
          <w:sz w:val="19"/>
          <w:szCs w:val="19"/>
          <w:lang w:eastAsia="hu-HU"/>
        </w:rPr>
        <w:t>Így lovagolj meg egy embargós hírt: a gravitációs hullámok kommunikációja.</w:t>
      </w:r>
      <w:r w:rsidRPr="00814CE3">
        <w:rPr>
          <w:rFonts w:ascii="Arial" w:eastAsia="Times New Roman" w:hAnsi="Arial" w:cs="Arial"/>
          <w:color w:val="222222"/>
          <w:sz w:val="19"/>
          <w:szCs w:val="19"/>
          <w:lang w:eastAsia="hu-HU"/>
        </w:rPr>
        <w:t> Szinte biztosan láttad a gravitációs hullámok informatív microsite-ját (mi csináltuk) – bejárta a netet és nagyobb hírportálok hivatkozták. Na most a feladat bonyolultabb volt egy sima oldal összerakásánál: embargós tudományos hírről beszélünk, és egy esetleges kiszivárgás esetén tudományos karrierek fejeződhetnek be. Részletesen leírom, hogy hogyan sikerült a projektet végigvinni – ebből neked tanulságos az, hogy hogyan csináld a newsjackinget profi szinten.</w:t>
      </w:r>
    </w:p>
    <w:p w14:paraId="00D94169"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b/>
          <w:bCs/>
          <w:color w:val="222222"/>
          <w:sz w:val="19"/>
          <w:szCs w:val="19"/>
          <w:lang w:eastAsia="hu-HU"/>
        </w:rPr>
        <w:t>Tanulságok a Hubspot „Content Marketing in Europe, 2016” jelentéséből – támad a „content shock”?</w:t>
      </w:r>
      <w:r w:rsidRPr="00814CE3">
        <w:rPr>
          <w:rFonts w:ascii="Arial" w:eastAsia="Times New Roman" w:hAnsi="Arial" w:cs="Arial"/>
          <w:color w:val="222222"/>
          <w:sz w:val="19"/>
          <w:szCs w:val="19"/>
          <w:lang w:eastAsia="hu-HU"/>
        </w:rPr>
        <w:t> Kijött egy igen fontos jelentésecske egy igen komoly cégtől, ráadásul kiemelten releváns, hiszen európai. A jelentést te is elolvashatod, de mi levontuk belőle a tanulságokat is. Melyik online marketing terület adja 2016-ban a legnagyobb megtérülést? Most akkor több tartalmat készíts vagy kevesebbet? Mennyire fontos a tartalompromóció? Meghalt a blog vagy ez a legnagyobb királyság? Mi kell ahhoz, hogy a megtérülést ki tudd mutatni? Mi lesz a jövőben? Minden választ megtalálsz a cikkben.</w:t>
      </w:r>
    </w:p>
    <w:p w14:paraId="29AF11F1"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b/>
          <w:bCs/>
          <w:color w:val="222222"/>
          <w:sz w:val="19"/>
          <w:szCs w:val="19"/>
          <w:lang w:eastAsia="hu-HU"/>
        </w:rPr>
        <w:t>Sárga köves út az Index címlapjára – Így kaptunk meg minden adatot, amit a Blog.huról valaha tudni akartunk.</w:t>
      </w:r>
      <w:r w:rsidRPr="00814CE3">
        <w:rPr>
          <w:rFonts w:ascii="Arial" w:eastAsia="Times New Roman" w:hAnsi="Arial" w:cs="Arial"/>
          <w:color w:val="222222"/>
          <w:sz w:val="19"/>
          <w:szCs w:val="19"/>
          <w:lang w:eastAsia="hu-HU"/>
        </w:rPr>
        <w:t> El se hiszem, hogy ez megszülethetett – van egy szolgáltatás, ami olyan adatokat lát a Blog.huról, amiket te nem. És ez nem túlzás: a szoftver konkrétan megmutatja neked, hogy milyen cikkek kerülnek címlapra, mennyi ideig vannak ott, mi volt az eredeti cím, azt hogyan írja át a szerkesztő, mikor van a legnagyobb esélyed kikerülni. Aranybánya, konkrétan aranybánya. Ez a cucc a Kontent magazinban debütál. Az előfizetésed mellé kapsz egy kódkártyát, amivel kipróbálhatod a Blogmonitort (ez a szolgáltatás NEM PUBLIKUS, és kizárólag meghívásos alapon működik).</w:t>
      </w:r>
    </w:p>
    <w:p w14:paraId="3C501841" w14:textId="77777777" w:rsidR="00814CE3" w:rsidRPr="00814CE3" w:rsidRDefault="00814CE3" w:rsidP="00814CE3">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hu-HU"/>
        </w:rPr>
      </w:pPr>
      <w:commentRangeStart w:id="12"/>
      <w:r w:rsidRPr="00814CE3">
        <w:rPr>
          <w:rFonts w:ascii="Arial" w:eastAsia="Times New Roman" w:hAnsi="Arial" w:cs="Arial"/>
          <w:b/>
          <w:bCs/>
          <w:color w:val="222222"/>
          <w:sz w:val="36"/>
          <w:szCs w:val="36"/>
          <w:lang w:eastAsia="hu-HU"/>
        </w:rPr>
        <w:lastRenderedPageBreak/>
        <w:t>Hagyjuk a tipikus marketingdumát</w:t>
      </w:r>
      <w:commentRangeEnd w:id="12"/>
      <w:r w:rsidR="007532BB">
        <w:rPr>
          <w:rStyle w:val="CommentReference"/>
        </w:rPr>
        <w:commentReference w:id="12"/>
      </w:r>
    </w:p>
    <w:p w14:paraId="67BF4273"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commentRangeStart w:id="13"/>
      <w:r w:rsidRPr="00814CE3">
        <w:rPr>
          <w:rFonts w:ascii="Arial" w:eastAsia="Times New Roman" w:hAnsi="Arial" w:cs="Arial"/>
          <w:color w:val="222222"/>
          <w:sz w:val="19"/>
          <w:szCs w:val="19"/>
          <w:lang w:eastAsia="hu-HU"/>
        </w:rPr>
        <w:t>Nem fogom bejátszani azt a trükköt, hogy ez itt hány csillió forintot ér, de csak ma és csak neked stb.</w:t>
      </w:r>
      <w:commentRangeEnd w:id="13"/>
      <w:r w:rsidR="007532BB">
        <w:rPr>
          <w:rStyle w:val="CommentReference"/>
        </w:rPr>
        <w:commentReference w:id="13"/>
      </w:r>
    </w:p>
    <w:p w14:paraId="2F652D37"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 xml:space="preserve">Viszont </w:t>
      </w:r>
      <w:commentRangeStart w:id="14"/>
      <w:r w:rsidRPr="00814CE3">
        <w:rPr>
          <w:rFonts w:ascii="Arial" w:eastAsia="Times New Roman" w:hAnsi="Arial" w:cs="Arial"/>
          <w:color w:val="222222"/>
          <w:sz w:val="19"/>
          <w:szCs w:val="19"/>
          <w:lang w:eastAsia="hu-HU"/>
        </w:rPr>
        <w:t>szerintem fejben számoltad, hogy a fenti tudásanyag bizony százezrekben (ha nem milliókban) mérhető.</w:t>
      </w:r>
      <w:commentRangeEnd w:id="14"/>
      <w:r w:rsidR="007532BB">
        <w:rPr>
          <w:rStyle w:val="CommentReference"/>
        </w:rPr>
        <w:commentReference w:id="14"/>
      </w:r>
    </w:p>
    <w:p w14:paraId="57845EFC"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Naprakész tudást kapsz a stratégiádhoz.</w:t>
      </w:r>
    </w:p>
    <w:p w14:paraId="0C3CD8BE"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commentRangeStart w:id="15"/>
      <w:r w:rsidRPr="00814CE3">
        <w:rPr>
          <w:rFonts w:ascii="Arial" w:eastAsia="Times New Roman" w:hAnsi="Arial" w:cs="Arial"/>
          <w:color w:val="222222"/>
          <w:sz w:val="19"/>
          <w:szCs w:val="19"/>
          <w:lang w:eastAsia="hu-HU"/>
        </w:rPr>
        <w:t>Naprakész tudást kapsz az inbound marketing jelenlegi helyzetéhez.</w:t>
      </w:r>
    </w:p>
    <w:p w14:paraId="1553B9C8"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Interjú, esettanulmányok, zseniális vendégszerzők és hozzáférés egy nem publikus szolgáltatáshoz.</w:t>
      </w:r>
    </w:p>
    <w:p w14:paraId="480AEF71"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Ha én a Kreatív Kontroll megalapításakor egy ilyen magazinból és ilyen tudásanyaggal dolgozhattam volna, akkor számtalan hibát elkerültem volna... és valószínűleg 3x olyan gyorsan fejlődött volna a cég.</w:t>
      </w:r>
      <w:commentRangeEnd w:id="15"/>
      <w:r w:rsidR="008D5D1D">
        <w:rPr>
          <w:rStyle w:val="CommentReference"/>
        </w:rPr>
        <w:commentReference w:id="15"/>
      </w:r>
    </w:p>
    <w:p w14:paraId="6690AE52" w14:textId="77777777" w:rsidR="00814CE3" w:rsidRPr="00814CE3" w:rsidRDefault="00814CE3" w:rsidP="00814CE3">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hu-HU"/>
        </w:rPr>
      </w:pPr>
      <w:commentRangeStart w:id="16"/>
      <w:r w:rsidRPr="00814CE3">
        <w:rPr>
          <w:rFonts w:ascii="Arial" w:eastAsia="Times New Roman" w:hAnsi="Arial" w:cs="Arial"/>
          <w:b/>
          <w:bCs/>
          <w:color w:val="222222"/>
          <w:sz w:val="36"/>
          <w:szCs w:val="36"/>
          <w:lang w:eastAsia="hu-HU"/>
        </w:rPr>
        <w:t>Ki se merem írni a Kontent magazin </w:t>
      </w:r>
      <w:r w:rsidRPr="00814CE3">
        <w:rPr>
          <w:rFonts w:ascii="Arial" w:eastAsia="Times New Roman" w:hAnsi="Arial" w:cs="Arial"/>
          <w:b/>
          <w:bCs/>
          <w:i/>
          <w:iCs/>
          <w:color w:val="222222"/>
          <w:sz w:val="36"/>
          <w:szCs w:val="36"/>
          <w:lang w:eastAsia="hu-HU"/>
        </w:rPr>
        <w:t>nevetséges árát</w:t>
      </w:r>
      <w:commentRangeEnd w:id="16"/>
      <w:r w:rsidR="008D5D1D">
        <w:rPr>
          <w:rStyle w:val="CommentReference"/>
        </w:rPr>
        <w:commentReference w:id="16"/>
      </w:r>
    </w:p>
    <w:p w14:paraId="577C6BAF"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 xml:space="preserve">A Kontent magazin </w:t>
      </w:r>
      <w:commentRangeStart w:id="17"/>
      <w:r w:rsidRPr="00814CE3">
        <w:rPr>
          <w:rFonts w:ascii="Arial" w:eastAsia="Times New Roman" w:hAnsi="Arial" w:cs="Arial"/>
          <w:color w:val="222222"/>
          <w:sz w:val="19"/>
          <w:szCs w:val="19"/>
          <w:lang w:eastAsia="hu-HU"/>
        </w:rPr>
        <w:t>egy teljes évre mindössze 4000 Ft.</w:t>
      </w:r>
      <w:commentRangeEnd w:id="17"/>
      <w:r w:rsidR="008D5D1D">
        <w:rPr>
          <w:rStyle w:val="CommentReference"/>
        </w:rPr>
        <w:commentReference w:id="17"/>
      </w:r>
    </w:p>
    <w:p w14:paraId="5B3C07FE"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commentRangeStart w:id="18"/>
      <w:r w:rsidRPr="00814CE3">
        <w:rPr>
          <w:rFonts w:ascii="Arial" w:eastAsia="Times New Roman" w:hAnsi="Arial" w:cs="Arial"/>
          <w:color w:val="222222"/>
          <w:sz w:val="19"/>
          <w:szCs w:val="19"/>
          <w:lang w:eastAsia="hu-HU"/>
        </w:rPr>
        <w:t>Ez bruttó összeg.</w:t>
      </w:r>
      <w:commentRangeEnd w:id="18"/>
      <w:r w:rsidR="008D5D1D">
        <w:rPr>
          <w:rStyle w:val="CommentReference"/>
        </w:rPr>
        <w:commentReference w:id="18"/>
      </w:r>
    </w:p>
    <w:p w14:paraId="290B78EF"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commentRangeStart w:id="19"/>
      <w:r w:rsidRPr="00814CE3">
        <w:rPr>
          <w:rFonts w:ascii="Arial" w:eastAsia="Times New Roman" w:hAnsi="Arial" w:cs="Arial"/>
          <w:color w:val="222222"/>
          <w:sz w:val="19"/>
          <w:szCs w:val="19"/>
          <w:lang w:eastAsia="hu-HU"/>
        </w:rPr>
        <w:t>És tartalmazza a postázást.</w:t>
      </w:r>
      <w:commentRangeEnd w:id="19"/>
      <w:r w:rsidR="008D5D1D">
        <w:rPr>
          <w:rStyle w:val="CommentReference"/>
        </w:rPr>
        <w:commentReference w:id="19"/>
      </w:r>
    </w:p>
    <w:p w14:paraId="382B449D"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commentRangeStart w:id="20"/>
      <w:r w:rsidRPr="00814CE3">
        <w:rPr>
          <w:rFonts w:ascii="Arial" w:eastAsia="Times New Roman" w:hAnsi="Arial" w:cs="Arial"/>
          <w:color w:val="222222"/>
          <w:sz w:val="19"/>
          <w:szCs w:val="19"/>
          <w:lang w:eastAsia="hu-HU"/>
        </w:rPr>
        <w:t>És nemcsak ezt a számot kapod meg, hanem </w:t>
      </w:r>
      <w:r w:rsidRPr="00814CE3">
        <w:rPr>
          <w:rFonts w:ascii="Arial" w:eastAsia="Times New Roman" w:hAnsi="Arial" w:cs="Arial"/>
          <w:i/>
          <w:iCs/>
          <w:color w:val="222222"/>
          <w:sz w:val="19"/>
          <w:szCs w:val="19"/>
          <w:lang w:eastAsia="hu-HU"/>
        </w:rPr>
        <w:t>még további hármat</w:t>
      </w:r>
      <w:r w:rsidRPr="00814CE3">
        <w:rPr>
          <w:rFonts w:ascii="Arial" w:eastAsia="Times New Roman" w:hAnsi="Arial" w:cs="Arial"/>
          <w:color w:val="222222"/>
          <w:sz w:val="19"/>
          <w:szCs w:val="19"/>
          <w:lang w:eastAsia="hu-HU"/>
        </w:rPr>
        <w:t> (majd ahogy megjelennek).</w:t>
      </w:r>
      <w:commentRangeEnd w:id="20"/>
      <w:r w:rsidR="008D5D1D">
        <w:rPr>
          <w:rStyle w:val="CommentReference"/>
        </w:rPr>
        <w:commentReference w:id="20"/>
      </w:r>
    </w:p>
    <w:p w14:paraId="6EF40211"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b/>
          <w:bCs/>
          <w:color w:val="222222"/>
          <w:sz w:val="19"/>
          <w:szCs w:val="19"/>
          <w:lang w:eastAsia="hu-HU"/>
        </w:rPr>
        <w:t xml:space="preserve">Ez konkrétan nevetségesen alacsony összeg. </w:t>
      </w:r>
      <w:commentRangeStart w:id="21"/>
      <w:r w:rsidRPr="00814CE3">
        <w:rPr>
          <w:rFonts w:ascii="Arial" w:eastAsia="Times New Roman" w:hAnsi="Arial" w:cs="Arial"/>
          <w:b/>
          <w:bCs/>
          <w:color w:val="222222"/>
          <w:sz w:val="19"/>
          <w:szCs w:val="19"/>
          <w:lang w:eastAsia="hu-HU"/>
        </w:rPr>
        <w:t>De azért ilyen alacsony, mert ez egy belépőtermék, és nem akarunk rajta keresni – ezért direkt „nem tétel” árat szabtam neki.</w:t>
      </w:r>
      <w:commentRangeEnd w:id="21"/>
      <w:r w:rsidR="00747BE5">
        <w:rPr>
          <w:rStyle w:val="CommentReference"/>
        </w:rPr>
        <w:commentReference w:id="21"/>
      </w:r>
    </w:p>
    <w:p w14:paraId="22002783" w14:textId="77777777" w:rsidR="00814CE3" w:rsidRPr="00814CE3" w:rsidRDefault="00814CE3" w:rsidP="00814CE3">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hu-HU"/>
        </w:rPr>
      </w:pPr>
      <w:commentRangeStart w:id="22"/>
      <w:r w:rsidRPr="00814CE3">
        <w:rPr>
          <w:rFonts w:ascii="Arial" w:eastAsia="Times New Roman" w:hAnsi="Arial" w:cs="Arial"/>
          <w:b/>
          <w:bCs/>
          <w:color w:val="222222"/>
          <w:sz w:val="36"/>
          <w:szCs w:val="36"/>
          <w:lang w:eastAsia="hu-HU"/>
        </w:rPr>
        <w:t>Ha nincs 4000 forintod a fentiekre, akkor most azonnal iratkozz le a listáról</w:t>
      </w:r>
      <w:commentRangeEnd w:id="22"/>
      <w:r w:rsidR="00747BE5">
        <w:rPr>
          <w:rStyle w:val="CommentReference"/>
        </w:rPr>
        <w:commentReference w:id="22"/>
      </w:r>
    </w:p>
    <w:p w14:paraId="7AF87E44"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Lehet, hogy ez durva, de én egy biliárdos estén többet költök el ennél.</w:t>
      </w:r>
    </w:p>
    <w:p w14:paraId="2A10E0F4"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Komolyan mondom: ha nincs évi 4000 Ft-od (felfelé kerekítve napi 11 forint) az ország egyetlen tartalommarketing-magazinjára (és egy ilyen ütős anyagcsokorra), akkor te ezt a vállalkozósdit és marketingesdit nem gondolod komolyan.</w:t>
      </w:r>
    </w:p>
    <w:p w14:paraId="6492B9FE"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Az én olvasóim komoly emberek komoly szándékokkal. (A Marketing Fesztiválon az előadásomban büszkén mondhattam, hogy az átlagosnál nagyobb marketingtudású ügyfeleink vannak. Imádom ezt.)</w:t>
      </w:r>
    </w:p>
    <w:p w14:paraId="6BF63ECE"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Ha te nem vagy komoly játékos, akkor örömmel elbúcsúzok tőled.</w:t>
      </w:r>
    </w:p>
    <w:p w14:paraId="60D45680"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Most beszéljek neked az önképzés fontosságáról? Vagy arról, hogy az információ és a marketingtudás százmilliókat ér?</w:t>
      </w:r>
    </w:p>
    <w:p w14:paraId="4D075B78"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Dehogy beszélek, hát ne röhögtessük már körbe egymást – tisztában vagy ezekkel.</w:t>
      </w:r>
    </w:p>
    <w:p w14:paraId="2E4CE4CF"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hyperlink r:id="rId10" w:tgtFrame="_blank" w:history="1">
        <w:r w:rsidRPr="00814CE3">
          <w:rPr>
            <w:rFonts w:ascii="Arial" w:eastAsia="Times New Roman" w:hAnsi="Arial" w:cs="Arial"/>
            <w:color w:val="1155CC"/>
            <w:sz w:val="19"/>
            <w:szCs w:val="19"/>
            <w:u w:val="single"/>
            <w:lang w:eastAsia="hu-HU"/>
          </w:rPr>
          <w:t>Szóval fizess elő a Kontent magazinra, mert az ára egy vicc.</w:t>
        </w:r>
      </w:hyperlink>
    </w:p>
    <w:p w14:paraId="56F2A759" w14:textId="77777777" w:rsidR="00814CE3" w:rsidRPr="00814CE3" w:rsidRDefault="00814CE3" w:rsidP="00814CE3">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hu-HU"/>
        </w:rPr>
      </w:pPr>
      <w:r w:rsidRPr="00814CE3">
        <w:rPr>
          <w:rFonts w:ascii="Arial" w:eastAsia="Times New Roman" w:hAnsi="Arial" w:cs="Arial"/>
          <w:b/>
          <w:bCs/>
          <w:color w:val="222222"/>
          <w:sz w:val="36"/>
          <w:szCs w:val="36"/>
          <w:lang w:eastAsia="hu-HU"/>
        </w:rPr>
        <w:t>Megmondtam, hogy égni fogsz a vágytól, hogy előfizess</w:t>
      </w:r>
    </w:p>
    <w:p w14:paraId="360AEC7B"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commentRangeStart w:id="23"/>
      <w:r w:rsidRPr="00814CE3">
        <w:rPr>
          <w:rFonts w:ascii="Arial" w:eastAsia="Times New Roman" w:hAnsi="Arial" w:cs="Arial"/>
          <w:color w:val="222222"/>
          <w:sz w:val="19"/>
          <w:szCs w:val="19"/>
          <w:lang w:eastAsia="hu-HU"/>
        </w:rPr>
        <w:lastRenderedPageBreak/>
        <w:t>A Kontent magazinra előfizetni nagyon egyszerű:</w:t>
      </w:r>
      <w:commentRangeEnd w:id="23"/>
      <w:r w:rsidR="00747BE5">
        <w:rPr>
          <w:rStyle w:val="CommentReference"/>
        </w:rPr>
        <w:commentReference w:id="23"/>
      </w:r>
    </w:p>
    <w:commentRangeStart w:id="24"/>
    <w:p w14:paraId="5C1EFAC8"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fldChar w:fldCharType="begin"/>
      </w:r>
      <w:r w:rsidRPr="00814CE3">
        <w:rPr>
          <w:rFonts w:ascii="Arial" w:eastAsia="Times New Roman" w:hAnsi="Arial" w:cs="Arial"/>
          <w:color w:val="222222"/>
          <w:sz w:val="19"/>
          <w:szCs w:val="19"/>
          <w:lang w:eastAsia="hu-HU"/>
        </w:rPr>
        <w:instrText xml:space="preserve"> HYPERLINK "http://track.t.emesz.com/t/l/Hlwv/yfC/Bj/BhA/4xU/1/0/0" \t "_blank" </w:instrText>
      </w:r>
      <w:r w:rsidRPr="00814CE3">
        <w:rPr>
          <w:rFonts w:ascii="Arial" w:eastAsia="Times New Roman" w:hAnsi="Arial" w:cs="Arial"/>
          <w:color w:val="222222"/>
          <w:sz w:val="19"/>
          <w:szCs w:val="19"/>
          <w:lang w:eastAsia="hu-HU"/>
        </w:rPr>
        <w:fldChar w:fldCharType="separate"/>
      </w:r>
      <w:r w:rsidRPr="00814CE3">
        <w:rPr>
          <w:rFonts w:ascii="Arial" w:eastAsia="Times New Roman" w:hAnsi="Arial" w:cs="Arial"/>
          <w:b/>
          <w:bCs/>
          <w:color w:val="1155CC"/>
          <w:sz w:val="19"/>
          <w:szCs w:val="19"/>
          <w:u w:val="single"/>
          <w:lang w:eastAsia="hu-HU"/>
        </w:rPr>
        <w:t>Kattints ide és az űrlapot töltsd ki</w:t>
      </w:r>
      <w:r w:rsidRPr="00814CE3">
        <w:rPr>
          <w:rFonts w:ascii="Arial" w:eastAsia="Times New Roman" w:hAnsi="Arial" w:cs="Arial"/>
          <w:color w:val="222222"/>
          <w:sz w:val="19"/>
          <w:szCs w:val="19"/>
          <w:lang w:eastAsia="hu-HU"/>
        </w:rPr>
        <w:fldChar w:fldCharType="end"/>
      </w:r>
      <w:commentRangeEnd w:id="24"/>
      <w:r w:rsidR="00747BE5">
        <w:rPr>
          <w:rStyle w:val="CommentReference"/>
        </w:rPr>
        <w:commentReference w:id="24"/>
      </w:r>
    </w:p>
    <w:p w14:paraId="2B87AB2A"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Ennyi.</w:t>
      </w:r>
    </w:p>
    <w:p w14:paraId="0EBE424D"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(Meg utána a díjbekérőt fizesd be.)</w:t>
      </w:r>
    </w:p>
    <w:p w14:paraId="340247DC"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commentRangeStart w:id="25"/>
      <w:r w:rsidRPr="00814CE3">
        <w:rPr>
          <w:rFonts w:ascii="Arial" w:eastAsia="Times New Roman" w:hAnsi="Arial" w:cs="Arial"/>
          <w:color w:val="222222"/>
          <w:sz w:val="19"/>
          <w:szCs w:val="19"/>
          <w:lang w:eastAsia="hu-HU"/>
        </w:rPr>
        <w:t>Ezek után a fenti szám és negyedévente a következő számok megérkeznek a postaládádba.</w:t>
      </w:r>
      <w:commentRangeEnd w:id="25"/>
      <w:r w:rsidR="003C26C8">
        <w:rPr>
          <w:rStyle w:val="CommentReference"/>
        </w:rPr>
        <w:commentReference w:id="25"/>
      </w:r>
    </w:p>
    <w:p w14:paraId="568B8C20"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Csak annyi „dolgod” lesz, hogy a postaládádig elsétálj, kivedd belőle a legfrissebb magazint, majd szép kényelmesen élvezd először csak a finom nyomdaillatát... majd élvezd a legfrissebb tartalommarketing-tudást.</w:t>
      </w:r>
    </w:p>
    <w:p w14:paraId="428B9339"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commentRangeStart w:id="26"/>
      <w:r w:rsidRPr="00814CE3">
        <w:rPr>
          <w:rFonts w:ascii="Arial" w:eastAsia="Times New Roman" w:hAnsi="Arial" w:cs="Arial"/>
          <w:color w:val="222222"/>
          <w:sz w:val="19"/>
          <w:szCs w:val="19"/>
          <w:lang w:eastAsia="hu-HU"/>
        </w:rPr>
        <w:t>A magazint öröm olvasni – én is lapozgatom a régebbi számokat, marketingvezetőnk is szórakozásból olvassa.</w:t>
      </w:r>
      <w:commentRangeEnd w:id="26"/>
      <w:r w:rsidR="003C26C8">
        <w:rPr>
          <w:rStyle w:val="CommentReference"/>
        </w:rPr>
        <w:commentReference w:id="26"/>
      </w:r>
    </w:p>
    <w:p w14:paraId="7F9BC540"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commentRangeStart w:id="27"/>
      <w:r w:rsidRPr="00814CE3">
        <w:rPr>
          <w:rFonts w:ascii="Arial" w:eastAsia="Times New Roman" w:hAnsi="Arial" w:cs="Arial"/>
          <w:color w:val="222222"/>
          <w:sz w:val="19"/>
          <w:szCs w:val="19"/>
          <w:lang w:eastAsia="hu-HU"/>
        </w:rPr>
        <w:t>Várlak az előfizetőink között!</w:t>
      </w:r>
      <w:commentRangeEnd w:id="27"/>
      <w:r w:rsidR="003C26C8">
        <w:rPr>
          <w:rStyle w:val="CommentReference"/>
        </w:rPr>
        <w:commentReference w:id="27"/>
      </w:r>
    </w:p>
    <w:p w14:paraId="15EB1666"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Barátsággal;</w:t>
      </w:r>
    </w:p>
    <w:p w14:paraId="76C6FB20"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Sipos Zoltán</w:t>
      </w:r>
      <w:r w:rsidRPr="00814CE3">
        <w:rPr>
          <w:rFonts w:ascii="Arial" w:eastAsia="Times New Roman" w:hAnsi="Arial" w:cs="Arial"/>
          <w:color w:val="222222"/>
          <w:sz w:val="19"/>
          <w:szCs w:val="19"/>
          <w:lang w:eastAsia="hu-HU"/>
        </w:rPr>
        <w:br/>
        <w:t>marketingszöveg-író és a Kontent felelős kiadója</w:t>
      </w:r>
    </w:p>
    <w:p w14:paraId="4A9D040B"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 </w:t>
      </w:r>
    </w:p>
    <w:p w14:paraId="04B0F8EF"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 xml:space="preserve">Ui.: </w:t>
      </w:r>
      <w:commentRangeStart w:id="28"/>
      <w:r w:rsidRPr="00814CE3">
        <w:rPr>
          <w:rFonts w:ascii="Arial" w:eastAsia="Times New Roman" w:hAnsi="Arial" w:cs="Arial"/>
          <w:color w:val="222222"/>
          <w:sz w:val="19"/>
          <w:szCs w:val="19"/>
          <w:lang w:eastAsia="hu-HU"/>
        </w:rPr>
        <w:t>A Kontent magazin cikkei nem jelennek meg sehol máshol, ez exkluzív tartalom és csak a magazinban érheted el.</w:t>
      </w:r>
      <w:commentRangeEnd w:id="28"/>
      <w:r w:rsidR="003C26C8">
        <w:rPr>
          <w:rStyle w:val="CommentReference"/>
        </w:rPr>
        <w:commentReference w:id="28"/>
      </w:r>
    </w:p>
    <w:p w14:paraId="144AA19F"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hyperlink r:id="rId11" w:tgtFrame="_blank" w:history="1">
        <w:r w:rsidRPr="00814CE3">
          <w:rPr>
            <w:rFonts w:ascii="Arial" w:eastAsia="Times New Roman" w:hAnsi="Arial" w:cs="Arial"/>
            <w:b/>
            <w:bCs/>
            <w:color w:val="1155CC"/>
            <w:sz w:val="19"/>
            <w:szCs w:val="19"/>
            <w:u w:val="single"/>
            <w:lang w:eastAsia="hu-HU"/>
          </w:rPr>
          <w:t>Fizess elő most</w:t>
        </w:r>
      </w:hyperlink>
    </w:p>
    <w:p w14:paraId="0E271E77"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commentRangeStart w:id="29"/>
      <w:r w:rsidRPr="00814CE3">
        <w:rPr>
          <w:rFonts w:ascii="Arial" w:eastAsia="Times New Roman" w:hAnsi="Arial" w:cs="Arial"/>
          <w:color w:val="222222"/>
          <w:sz w:val="19"/>
          <w:szCs w:val="19"/>
          <w:lang w:eastAsia="hu-HU"/>
        </w:rPr>
        <w:t>A Red Bull olvassa. A Sodexo olvassa. A konkurensed valószínűleg olvassa.</w:t>
      </w:r>
      <w:commentRangeEnd w:id="29"/>
      <w:r w:rsidR="003C26C8">
        <w:rPr>
          <w:rStyle w:val="CommentReference"/>
        </w:rPr>
        <w:commentReference w:id="29"/>
      </w:r>
    </w:p>
    <w:p w14:paraId="0DC87C92" w14:textId="77777777" w:rsidR="00814CE3" w:rsidRPr="00814CE3" w:rsidRDefault="00814CE3" w:rsidP="00814CE3">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hu-HU"/>
        </w:rPr>
      </w:pPr>
      <w:r w:rsidRPr="00814CE3">
        <w:rPr>
          <w:rFonts w:ascii="Arial" w:eastAsia="Times New Roman" w:hAnsi="Arial" w:cs="Arial"/>
          <w:b/>
          <w:bCs/>
          <w:color w:val="222222"/>
          <w:sz w:val="36"/>
          <w:szCs w:val="36"/>
          <w:lang w:eastAsia="hu-HU"/>
        </w:rPr>
        <w:t>Ha ismersz valakit, aki imádná a Kontent magazint, akkor...</w:t>
      </w:r>
    </w:p>
    <w:p w14:paraId="5F5FAF80" w14:textId="77777777" w:rsidR="00814CE3" w:rsidRPr="00814CE3" w:rsidRDefault="00814CE3" w:rsidP="00814CE3">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hu-HU"/>
        </w:rPr>
      </w:pPr>
      <w:commentRangeStart w:id="30"/>
      <w:r w:rsidRPr="00814CE3">
        <w:rPr>
          <w:rFonts w:ascii="Arial" w:eastAsia="Times New Roman" w:hAnsi="Arial" w:cs="Arial"/>
          <w:color w:val="222222"/>
          <w:sz w:val="19"/>
          <w:szCs w:val="19"/>
          <w:lang w:eastAsia="hu-HU"/>
        </w:rPr>
        <w:t>továbbítsd neki ezt a levelet</w:t>
      </w:r>
    </w:p>
    <w:p w14:paraId="74DC9FC2" w14:textId="77777777" w:rsidR="00814CE3" w:rsidRPr="00814CE3" w:rsidRDefault="00814CE3" w:rsidP="00814CE3">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vegyél neki előfizetést te</w:t>
      </w:r>
      <w:commentRangeEnd w:id="30"/>
      <w:r w:rsidR="003C26C8">
        <w:rPr>
          <w:rStyle w:val="CommentReference"/>
        </w:rPr>
        <w:commentReference w:id="30"/>
      </w:r>
    </w:p>
    <w:p w14:paraId="4EE9C2A6"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Hidd el, hogy nagyon hálás lesz.</w:t>
      </w:r>
    </w:p>
    <w:p w14:paraId="78DD26CE"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Én pl. imádnám, ha egy ilyen fontos hírlevelet továbbítanál nekem.</w:t>
      </w:r>
    </w:p>
    <w:p w14:paraId="57269822"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commentRangeStart w:id="31"/>
      <w:r w:rsidRPr="00814CE3">
        <w:rPr>
          <w:rFonts w:ascii="Arial" w:eastAsia="Times New Roman" w:hAnsi="Arial" w:cs="Arial"/>
          <w:color w:val="222222"/>
          <w:sz w:val="19"/>
          <w:szCs w:val="19"/>
          <w:lang w:eastAsia="hu-HU"/>
        </w:rPr>
        <w:t>(Ha továbbítod a levelet, akkor az alábbi leiratkozási linket szedd ki belőle – ha ismerősöd rákattint, akkor leiratkoztathat téged.)</w:t>
      </w:r>
      <w:commentRangeEnd w:id="31"/>
      <w:r w:rsidR="004B12AB">
        <w:rPr>
          <w:rStyle w:val="CommentReference"/>
        </w:rPr>
        <w:commentReference w:id="31"/>
      </w:r>
    </w:p>
    <w:p w14:paraId="7EA72E62"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222222"/>
          <w:sz w:val="19"/>
          <w:szCs w:val="19"/>
          <w:lang w:eastAsia="hu-HU"/>
        </w:rPr>
        <w:t> </w:t>
      </w:r>
    </w:p>
    <w:p w14:paraId="6EAB643A" w14:textId="77777777" w:rsidR="00814CE3" w:rsidRPr="00814CE3" w:rsidRDefault="00814CE3" w:rsidP="00814CE3">
      <w:pPr>
        <w:shd w:val="clear" w:color="auto" w:fill="FFFFFF"/>
        <w:spacing w:before="100" w:beforeAutospacing="1" w:after="100" w:afterAutospacing="1" w:line="240" w:lineRule="auto"/>
        <w:rPr>
          <w:rFonts w:ascii="Arial" w:eastAsia="Times New Roman" w:hAnsi="Arial" w:cs="Arial"/>
          <w:color w:val="222222"/>
          <w:sz w:val="19"/>
          <w:szCs w:val="19"/>
          <w:lang w:eastAsia="hu-HU"/>
        </w:rPr>
      </w:pPr>
      <w:r w:rsidRPr="00814CE3">
        <w:rPr>
          <w:rFonts w:ascii="Arial" w:eastAsia="Times New Roman" w:hAnsi="Arial" w:cs="Arial"/>
          <w:color w:val="A9A9A9"/>
          <w:sz w:val="14"/>
          <w:szCs w:val="14"/>
          <w:lang w:eastAsia="hu-HU"/>
        </w:rPr>
        <w:t>Itt van a leiratkozási link, amire a komolytalankodó cégvezetők öröm</w:t>
      </w:r>
      <w:bookmarkStart w:id="32" w:name="_GoBack"/>
      <w:bookmarkEnd w:id="32"/>
      <w:r w:rsidRPr="00814CE3">
        <w:rPr>
          <w:rFonts w:ascii="Arial" w:eastAsia="Times New Roman" w:hAnsi="Arial" w:cs="Arial"/>
          <w:color w:val="A9A9A9"/>
          <w:sz w:val="14"/>
          <w:szCs w:val="14"/>
          <w:lang w:eastAsia="hu-HU"/>
        </w:rPr>
        <w:t>mel kattinthatnak: </w:t>
      </w:r>
      <w:hyperlink r:id="rId12" w:tgtFrame="_blank" w:history="1">
        <w:r w:rsidRPr="00814CE3">
          <w:rPr>
            <w:rFonts w:ascii="Arial" w:eastAsia="Times New Roman" w:hAnsi="Arial" w:cs="Arial"/>
            <w:color w:val="1155CC"/>
            <w:sz w:val="14"/>
            <w:szCs w:val="14"/>
            <w:u w:val="single"/>
            <w:lang w:eastAsia="hu-HU"/>
          </w:rPr>
          <w:t>nesze</w:t>
        </w:r>
      </w:hyperlink>
      <w:r w:rsidRPr="00814CE3">
        <w:rPr>
          <w:rFonts w:ascii="Arial" w:eastAsia="Times New Roman" w:hAnsi="Arial" w:cs="Arial"/>
          <w:color w:val="A9A9A9"/>
          <w:sz w:val="14"/>
          <w:szCs w:val="14"/>
          <w:lang w:eastAsia="hu-HU"/>
        </w:rPr>
        <w:t> . Ha megnyomod, nem kapsz több levelet.</w:t>
      </w:r>
    </w:p>
    <w:p w14:paraId="40310460" w14:textId="77777777" w:rsidR="00814CE3" w:rsidRPr="00814CE3" w:rsidRDefault="00814CE3" w:rsidP="00814CE3"/>
    <w:sectPr w:rsidR="00814CE3" w:rsidRPr="00814CE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Balázs" w:date="2016-05-09T17:14:00Z" w:initials="B">
    <w:p w14:paraId="5CB12163" w14:textId="77777777" w:rsidR="00495EF4" w:rsidRDefault="00495EF4">
      <w:pPr>
        <w:pStyle w:val="CommentText"/>
      </w:pPr>
      <w:r>
        <w:rPr>
          <w:rStyle w:val="CommentReference"/>
        </w:rPr>
        <w:annotationRef/>
      </w:r>
      <w:r>
        <w:t>Kíváncsiság és érték</w:t>
      </w:r>
    </w:p>
  </w:comment>
  <w:comment w:id="1" w:author="Balázs" w:date="2016-05-09T17:14:00Z" w:initials="B">
    <w:p w14:paraId="125AC4C9" w14:textId="77777777" w:rsidR="00495EF4" w:rsidRDefault="00495EF4">
      <w:pPr>
        <w:pStyle w:val="CommentText"/>
      </w:pPr>
      <w:r>
        <w:rPr>
          <w:rStyle w:val="CommentReference"/>
        </w:rPr>
        <w:annotationRef/>
      </w:r>
      <w:r>
        <w:t>Nem szoktunk nagybetűzni, viszont figyelmet kelt (kitűnik a sok levélből). Ha nem használod gyakran, akkor belefér)</w:t>
      </w:r>
    </w:p>
  </w:comment>
  <w:comment w:id="2" w:author="Balázs" w:date="2016-05-09T17:14:00Z" w:initials="B">
    <w:p w14:paraId="3F3C0320" w14:textId="77777777" w:rsidR="00495EF4" w:rsidRDefault="00495EF4">
      <w:pPr>
        <w:pStyle w:val="CommentText"/>
      </w:pPr>
      <w:r>
        <w:rPr>
          <w:rStyle w:val="CommentReference"/>
        </w:rPr>
        <w:annotationRef/>
      </w:r>
      <w:r>
        <w:t>Fontos, hogy elmondd, hogy mi van a levélben. Ez itt sajnos nem fért már ki.</w:t>
      </w:r>
    </w:p>
  </w:comment>
  <w:comment w:id="3" w:author="Balázs" w:date="2016-05-09T17:15:00Z" w:initials="B">
    <w:p w14:paraId="7C50ADA0" w14:textId="77777777" w:rsidR="00495EF4" w:rsidRDefault="00495EF4">
      <w:pPr>
        <w:pStyle w:val="CommentText"/>
      </w:pPr>
      <w:r>
        <w:rPr>
          <w:rStyle w:val="CommentReference"/>
        </w:rPr>
        <w:annotationRef/>
      </w:r>
      <w:r>
        <w:t>Már-már védjegyünkké vált. A perszonalizáció nem az, hogy a nevét ide beszúrom – hanem az, hogy olyan anyagokat küldök neki, amelyek őt tényleg érdeklik.</w:t>
      </w:r>
    </w:p>
  </w:comment>
  <w:comment w:id="4" w:author="Balázs" w:date="2016-05-09T17:15:00Z" w:initials="B">
    <w:p w14:paraId="3E21CC82" w14:textId="77777777" w:rsidR="00495EF4" w:rsidRDefault="00495EF4">
      <w:pPr>
        <w:pStyle w:val="CommentText"/>
      </w:pPr>
      <w:r>
        <w:rPr>
          <w:rStyle w:val="CommentReference"/>
        </w:rPr>
        <w:annotationRef/>
      </w:r>
      <w:r>
        <w:t>Azonnal kíváncsiságot kelt, és kicsit a veszélyérzertünket piszkálja, ha figyelmeztetsz.</w:t>
      </w:r>
    </w:p>
  </w:comment>
  <w:comment w:id="5" w:author="Balázs" w:date="2016-05-09T17:16:00Z" w:initials="B">
    <w:p w14:paraId="31AF7AF5" w14:textId="77777777" w:rsidR="00495EF4" w:rsidRDefault="00495EF4">
      <w:pPr>
        <w:pStyle w:val="CommentText"/>
      </w:pPr>
      <w:r>
        <w:rPr>
          <w:rStyle w:val="CommentReference"/>
        </w:rPr>
        <w:annotationRef/>
      </w:r>
      <w:r>
        <w:t>Emlékszel a boldog iskolai évekre, amikor a „fogadjunk, hogy nem tudsz megenni 4 szendvicset”-típusú értelmes kihívásokba valamiért belementünk, mert „na én megmutatom”?.</w:t>
      </w:r>
    </w:p>
    <w:p w14:paraId="340CD9C7" w14:textId="77777777" w:rsidR="00495EF4" w:rsidRDefault="00495EF4">
      <w:pPr>
        <w:pStyle w:val="CommentText"/>
      </w:pPr>
    </w:p>
    <w:p w14:paraId="6C0B79C9" w14:textId="77777777" w:rsidR="00495EF4" w:rsidRDefault="00495EF4">
      <w:pPr>
        <w:pStyle w:val="CommentText"/>
      </w:pPr>
      <w:r>
        <w:t>Hasonló elv: itt ráveszem az olvasót arra, hogy „nem, engem nem tudsz rávenni, nem tudsz manipulálni, majd én megmutatom” – és már olvassa is a levelet</w:t>
      </w:r>
    </w:p>
  </w:comment>
  <w:comment w:id="6" w:author="Balázs" w:date="2016-05-09T17:17:00Z" w:initials="B">
    <w:p w14:paraId="0F4C13B3" w14:textId="77777777" w:rsidR="00495EF4" w:rsidRDefault="00495EF4">
      <w:pPr>
        <w:pStyle w:val="CommentText"/>
      </w:pPr>
      <w:r>
        <w:rPr>
          <w:rStyle w:val="CommentReference"/>
        </w:rPr>
        <w:annotationRef/>
      </w:r>
      <w:r>
        <w:t>Kell az igazolás. Nagyot mondani könnyű, de MIÉRT vagyok annyira biztos abban, hogy az ajánlatommal (itt: előfizetéssel) élni fog? Mert a szám erős</w:t>
      </w:r>
    </w:p>
    <w:p w14:paraId="749C8148" w14:textId="77777777" w:rsidR="00495EF4" w:rsidRDefault="00495EF4">
      <w:pPr>
        <w:pStyle w:val="CommentText"/>
      </w:pPr>
      <w:r>
        <w:br/>
        <w:t>Cialdini írt a szkenneres kísérletről, azóta tudjuk, hogy az indoklás bármi lehet, amíg van indoklás (nem az indoklás számít, hanem a megléte)</w:t>
      </w:r>
    </w:p>
  </w:comment>
  <w:comment w:id="7" w:author="Balázs" w:date="2016-05-09T17:18:00Z" w:initials="B">
    <w:p w14:paraId="33189D65" w14:textId="77777777" w:rsidR="00495EF4" w:rsidRDefault="00495EF4">
      <w:pPr>
        <w:pStyle w:val="CommentText"/>
      </w:pPr>
      <w:r>
        <w:rPr>
          <w:rStyle w:val="CommentReference"/>
        </w:rPr>
        <w:annotationRef/>
      </w:r>
      <w:r>
        <w:t>Így fokozunk. Nem „legjobb, legütősebb, legminőségibb” melléknevekkel, hanem:</w:t>
      </w:r>
    </w:p>
    <w:p w14:paraId="525AF771" w14:textId="77777777" w:rsidR="00495EF4" w:rsidRDefault="00495EF4">
      <w:pPr>
        <w:pStyle w:val="CommentText"/>
      </w:pPr>
    </w:p>
    <w:p w14:paraId="06D39C65" w14:textId="77777777" w:rsidR="00495EF4" w:rsidRDefault="00495EF4">
      <w:pPr>
        <w:pStyle w:val="CommentText"/>
      </w:pPr>
      <w:r>
        <w:t xml:space="preserve">bivalyerős szám </w:t>
      </w:r>
      <w:r>
        <w:sym w:font="Wingdings" w:char="F0E0"/>
      </w:r>
      <w:r>
        <w:t xml:space="preserve"> ország legjobb marketingmagazinja</w:t>
      </w:r>
    </w:p>
    <w:p w14:paraId="7F238935" w14:textId="77777777" w:rsidR="00495EF4" w:rsidRDefault="00495EF4">
      <w:pPr>
        <w:pStyle w:val="CommentText"/>
      </w:pPr>
    </w:p>
    <w:p w14:paraId="1153B124" w14:textId="77777777" w:rsidR="00495EF4" w:rsidRDefault="00495EF4">
      <w:pPr>
        <w:pStyle w:val="CommentText"/>
      </w:pPr>
      <w:r>
        <w:t xml:space="preserve">Állítás </w:t>
      </w:r>
      <w:r>
        <w:sym w:font="Wingdings" w:char="F0E0"/>
      </w:r>
      <w:r>
        <w:t xml:space="preserve"> Még erősebb állítás</w:t>
      </w:r>
    </w:p>
    <w:p w14:paraId="52BF615B" w14:textId="77777777" w:rsidR="00495EF4" w:rsidRDefault="00495EF4">
      <w:pPr>
        <w:pStyle w:val="CommentText"/>
      </w:pPr>
      <w:r>
        <w:br/>
        <w:t>Ezzel „építkezik” az ajánlatod értéke. Ismered az „és ez nem minden” saleselemet (láttál már Teleshopot), hasonló elv.</w:t>
      </w:r>
    </w:p>
  </w:comment>
  <w:comment w:id="8" w:author="Balázs" w:date="2016-05-09T17:21:00Z" w:initials="B">
    <w:p w14:paraId="68E7CFE7" w14:textId="77777777" w:rsidR="0064359D" w:rsidRDefault="0064359D">
      <w:pPr>
        <w:pStyle w:val="CommentText"/>
      </w:pPr>
      <w:r>
        <w:rPr>
          <w:rStyle w:val="CommentReference"/>
        </w:rPr>
        <w:annotationRef/>
      </w:r>
      <w:r>
        <w:t>„Arról nem fogok beszélni, hogy” formulával mégis beszélhetsz róla. A célod ezzel az, hogy egyfajta közös platformra kerülj az olvasóddal: te is tudod, én is tudom, felesleges ezekről beszélnem is.</w:t>
      </w:r>
    </w:p>
    <w:p w14:paraId="7A903E84" w14:textId="77777777" w:rsidR="0064359D" w:rsidRDefault="0064359D">
      <w:pPr>
        <w:pStyle w:val="CommentText"/>
      </w:pPr>
    </w:p>
    <w:p w14:paraId="1399611C" w14:textId="0ABB40BF" w:rsidR="0064359D" w:rsidRDefault="0064359D">
      <w:pPr>
        <w:pStyle w:val="CommentText"/>
      </w:pPr>
      <w:r>
        <w:t>(De közben eszébe juttatod azokat a pontokat, amikkel egyet kell értenie ahhoz, hogy a vásárlást megtegye. Erről a presale-szakaszról később bővebben írok, szerintem izgi.)</w:t>
      </w:r>
    </w:p>
  </w:comment>
  <w:comment w:id="9" w:author="Balázs" w:date="2016-05-09T17:22:00Z" w:initials="B">
    <w:p w14:paraId="4CAF9D5A" w14:textId="5D80EE16" w:rsidR="0064359D" w:rsidRDefault="0064359D">
      <w:pPr>
        <w:pStyle w:val="CommentText"/>
      </w:pPr>
      <w:r>
        <w:rPr>
          <w:rStyle w:val="CommentReference"/>
        </w:rPr>
        <w:annotationRef/>
      </w:r>
      <w:r>
        <w:t>Hitelességelemek: többféle cég, hogy az olvasó magára (cégére) ismerhessen, plusz ez is azt mutatja, hogy nem a sufniban bindzsizzük össze a lapot, hanem ez komoly kiadvány.</w:t>
      </w:r>
    </w:p>
  </w:comment>
  <w:comment w:id="10" w:author="Balázs" w:date="2016-05-09T17:53:00Z" w:initials="B">
    <w:p w14:paraId="47E56EF3" w14:textId="77777777" w:rsidR="007532BB" w:rsidRDefault="007532BB">
      <w:pPr>
        <w:pStyle w:val="CommentText"/>
      </w:pPr>
      <w:r>
        <w:rPr>
          <w:rStyle w:val="CommentReference"/>
        </w:rPr>
        <w:annotationRef/>
      </w:r>
      <w:r>
        <w:t>Minden cikket „eladok”. Más jellegű terméknél funkcióról funkcióra, elemről elemre, előnyről előnyre add el a terméked.</w:t>
      </w:r>
    </w:p>
    <w:p w14:paraId="33C45E6F" w14:textId="77777777" w:rsidR="007532BB" w:rsidRDefault="007532BB">
      <w:pPr>
        <w:pStyle w:val="CommentText"/>
      </w:pPr>
    </w:p>
    <w:p w14:paraId="0F6790EF" w14:textId="77777777" w:rsidR="007532BB" w:rsidRDefault="007532BB">
      <w:pPr>
        <w:pStyle w:val="CommentText"/>
      </w:pPr>
      <w:r>
        <w:t>Egy autót már a motorja miatt akarjam megvenni (és még van további 30 előnye).</w:t>
      </w:r>
    </w:p>
    <w:p w14:paraId="2CFEBF00" w14:textId="77777777" w:rsidR="007532BB" w:rsidRDefault="007532BB">
      <w:pPr>
        <w:pStyle w:val="CommentText"/>
      </w:pPr>
    </w:p>
    <w:p w14:paraId="43F227C9" w14:textId="77777777" w:rsidR="007532BB" w:rsidRDefault="007532BB">
      <w:pPr>
        <w:pStyle w:val="CommentText"/>
      </w:pPr>
      <w:r>
        <w:t>Egy tréningre már az előadó személye miatt akarjak elmenni (és még a témákat, cateringet, helyszínt nem is láttam)</w:t>
      </w:r>
    </w:p>
    <w:p w14:paraId="120FD169" w14:textId="77777777" w:rsidR="007532BB" w:rsidRDefault="007532BB">
      <w:pPr>
        <w:pStyle w:val="CommentText"/>
      </w:pPr>
    </w:p>
    <w:p w14:paraId="03E15AD3" w14:textId="77777777" w:rsidR="007532BB" w:rsidRDefault="007532BB">
      <w:pPr>
        <w:pStyle w:val="CommentText"/>
      </w:pPr>
      <w:r>
        <w:t>Egy telefont már a jó kijelző miatt akarjak megvenni (és akkor a többi funkciót még nem is láttam)</w:t>
      </w:r>
    </w:p>
    <w:p w14:paraId="222EBB57" w14:textId="77777777" w:rsidR="007532BB" w:rsidRDefault="007532BB">
      <w:pPr>
        <w:pStyle w:val="CommentText"/>
      </w:pPr>
    </w:p>
    <w:p w14:paraId="0B4E42DE" w14:textId="169F035B" w:rsidR="007532BB" w:rsidRDefault="007532BB">
      <w:pPr>
        <w:pStyle w:val="CommentText"/>
      </w:pPr>
      <w:r>
        <w:t>Az értékes ajánlat nem egyetlen elemből áll össze. Itt a célom az, hogy már egyetlen cikkért is úgy érezze az olvasó, hogy szeretne előfizetni… de nemcsak azt az egy cikket kapja meg… (but wait, there’s more) és nemcsak azt az egy lapszámot</w:t>
      </w:r>
    </w:p>
  </w:comment>
  <w:comment w:id="11" w:author="Balázs" w:date="2016-05-09T17:56:00Z" w:initials="B">
    <w:p w14:paraId="200B543A" w14:textId="77777777" w:rsidR="007532BB" w:rsidRDefault="007532BB">
      <w:pPr>
        <w:pStyle w:val="CommentText"/>
      </w:pPr>
      <w:r>
        <w:rPr>
          <w:rStyle w:val="CommentReference"/>
        </w:rPr>
        <w:annotationRef/>
      </w:r>
      <w:r>
        <w:t>A levélre 2 válasz is jött, hogy ez a szabados stílus ejnyebejnye.</w:t>
      </w:r>
    </w:p>
    <w:p w14:paraId="52939E6A" w14:textId="77777777" w:rsidR="007532BB" w:rsidRDefault="007532BB">
      <w:pPr>
        <w:pStyle w:val="CommentText"/>
      </w:pPr>
    </w:p>
    <w:p w14:paraId="04313A2E" w14:textId="77777777" w:rsidR="007532BB" w:rsidRDefault="007532BB">
      <w:pPr>
        <w:pStyle w:val="CommentText"/>
      </w:pPr>
      <w:r>
        <w:t>Pusz 68 rendelés.</w:t>
      </w:r>
    </w:p>
    <w:p w14:paraId="3FA2C2FC" w14:textId="77777777" w:rsidR="007532BB" w:rsidRDefault="007532BB">
      <w:pPr>
        <w:pStyle w:val="CommentText"/>
      </w:pPr>
    </w:p>
    <w:p w14:paraId="6D5078B2" w14:textId="621F0FE4" w:rsidR="007532BB" w:rsidRDefault="007532BB">
      <w:pPr>
        <w:pStyle w:val="CommentText"/>
      </w:pPr>
      <w:r>
        <w:t>A mérleg egyértelmű.</w:t>
      </w:r>
    </w:p>
  </w:comment>
  <w:comment w:id="12" w:author="Balázs" w:date="2016-05-09T17:59:00Z" w:initials="B">
    <w:p w14:paraId="66158E5C" w14:textId="77777777" w:rsidR="007532BB" w:rsidRDefault="007532BB">
      <w:pPr>
        <w:pStyle w:val="CommentText"/>
      </w:pPr>
      <w:r>
        <w:rPr>
          <w:rStyle w:val="CommentReference"/>
        </w:rPr>
        <w:annotationRef/>
      </w:r>
      <w:r>
        <w:t>Ha megfigyelted, akkor gyakran használom a „most akkor beszéljünk őszintén”-sablont, és ez az alcím is ebbe illeszkedik.</w:t>
      </w:r>
    </w:p>
    <w:p w14:paraId="6B034DA6" w14:textId="77777777" w:rsidR="007532BB" w:rsidRDefault="007532BB">
      <w:pPr>
        <w:pStyle w:val="CommentText"/>
      </w:pPr>
    </w:p>
    <w:p w14:paraId="2F40B12F" w14:textId="77777777" w:rsidR="007532BB" w:rsidRDefault="007532BB">
      <w:pPr>
        <w:pStyle w:val="CommentText"/>
      </w:pPr>
      <w:r>
        <w:t>Az elv: nem egy cégvezető/értékesítő beszélget a potenciális vevőjével, hanem egyik ember a másikkal. Tisztán, őszintén, marketingdumák nélkül.</w:t>
      </w:r>
    </w:p>
    <w:p w14:paraId="5FDA25EC" w14:textId="77777777" w:rsidR="007532BB" w:rsidRDefault="007532BB">
      <w:pPr>
        <w:pStyle w:val="CommentText"/>
      </w:pPr>
    </w:p>
    <w:p w14:paraId="5CB18F91" w14:textId="4EEDC45F" w:rsidR="007532BB" w:rsidRDefault="007532BB">
      <w:pPr>
        <w:pStyle w:val="CommentText"/>
      </w:pPr>
      <w:r>
        <w:t>A helyzet iróniája, hogy ez klasszikus salesfogás.</w:t>
      </w:r>
    </w:p>
  </w:comment>
  <w:comment w:id="13" w:author="Balázs" w:date="2016-05-09T18:00:00Z" w:initials="B">
    <w:p w14:paraId="36A79109" w14:textId="77777777" w:rsidR="007532BB" w:rsidRDefault="007532BB">
      <w:pPr>
        <w:pStyle w:val="CommentText"/>
      </w:pPr>
      <w:r>
        <w:rPr>
          <w:rStyle w:val="CommentReference"/>
        </w:rPr>
        <w:annotationRef/>
      </w:r>
      <w:r>
        <w:t>De a sorok között – még ha vicceskedve is – elmondom, hogy sokat ér.</w:t>
      </w:r>
    </w:p>
    <w:p w14:paraId="5683C535" w14:textId="77777777" w:rsidR="007532BB" w:rsidRDefault="007532BB">
      <w:pPr>
        <w:pStyle w:val="CommentText"/>
      </w:pPr>
    </w:p>
    <w:p w14:paraId="12935119" w14:textId="311EBE32" w:rsidR="007532BB" w:rsidRDefault="007532BB">
      <w:pPr>
        <w:pStyle w:val="CommentText"/>
      </w:pPr>
      <w:r>
        <w:t>Lásd e hírlevél korábbi elemét, a „nem fogok arról beszélni, hogy neked mennyire megéri” részt, ahol a sorok között azt mondom, hogy ez neked nagyon megéri.</w:t>
      </w:r>
    </w:p>
  </w:comment>
  <w:comment w:id="14" w:author="Balázs" w:date="2016-05-09T18:01:00Z" w:initials="B">
    <w:p w14:paraId="1C788FD7" w14:textId="77777777" w:rsidR="007532BB" w:rsidRDefault="007532BB">
      <w:pPr>
        <w:pStyle w:val="CommentText"/>
      </w:pPr>
      <w:r>
        <w:rPr>
          <w:rStyle w:val="CommentReference"/>
        </w:rPr>
        <w:annotationRef/>
      </w:r>
      <w:r>
        <w:t>Így ültetünk el gondolatokat az olvasó fejében: valószínűleg a többség nem számolgatta, de így, hogy megemlítettem, már egy nagyjábóli képet kialakít magában (még ha nem is tudatosan gondolja végig).</w:t>
      </w:r>
    </w:p>
    <w:p w14:paraId="377CD328" w14:textId="77777777" w:rsidR="007532BB" w:rsidRDefault="007532BB">
      <w:pPr>
        <w:pStyle w:val="CommentText"/>
      </w:pPr>
    </w:p>
    <w:p w14:paraId="03734FB3" w14:textId="4ABD7CF9" w:rsidR="007532BB" w:rsidRDefault="007532BB">
      <w:pPr>
        <w:pStyle w:val="CommentText"/>
      </w:pPr>
      <w:r>
        <w:t>Avagy ha azt mondom, hogy ne gondolj a bicikliző zsiráfra, akkor megjelenik a fejedben a bicikliző zsiráf képe.</w:t>
      </w:r>
    </w:p>
  </w:comment>
  <w:comment w:id="15" w:author="Balázs" w:date="2016-05-09T18:02:00Z" w:initials="B">
    <w:p w14:paraId="101A4DA5" w14:textId="77777777" w:rsidR="008D5D1D" w:rsidRDefault="008D5D1D">
      <w:pPr>
        <w:pStyle w:val="CommentText"/>
      </w:pPr>
      <w:r>
        <w:rPr>
          <w:rStyle w:val="CommentReference"/>
        </w:rPr>
        <w:annotationRef/>
      </w:r>
      <w:r>
        <w:t>Ismét fokozás</w:t>
      </w:r>
    </w:p>
    <w:p w14:paraId="0743757B" w14:textId="77777777" w:rsidR="008D5D1D" w:rsidRDefault="008D5D1D">
      <w:pPr>
        <w:pStyle w:val="CommentText"/>
      </w:pPr>
    </w:p>
    <w:p w14:paraId="4BB677A7" w14:textId="77777777" w:rsidR="008D5D1D" w:rsidRDefault="008D5D1D">
      <w:pPr>
        <w:pStyle w:val="CommentText"/>
      </w:pPr>
      <w:r>
        <w:t xml:space="preserve">naprakész tudás </w:t>
      </w:r>
      <w:r>
        <w:sym w:font="Wingdings" w:char="F0E0"/>
      </w:r>
      <w:r>
        <w:t xml:space="preserve"> nem publikus szolgáltatás </w:t>
      </w:r>
      <w:r>
        <w:sym w:font="Wingdings" w:char="F0E0"/>
      </w:r>
      <w:r>
        <w:t xml:space="preserve"> hibáktól megóv és fejlődni segít</w:t>
      </w:r>
    </w:p>
    <w:p w14:paraId="061C149A" w14:textId="77777777" w:rsidR="008D5D1D" w:rsidRDefault="008D5D1D">
      <w:pPr>
        <w:pStyle w:val="CommentText"/>
      </w:pPr>
    </w:p>
    <w:p w14:paraId="6D94A394" w14:textId="7E4F1ED3" w:rsidR="008D5D1D" w:rsidRDefault="008D5D1D">
      <w:pPr>
        <w:pStyle w:val="CommentText"/>
      </w:pPr>
      <w:r>
        <w:t>Jó, jobb, legjobb</w:t>
      </w:r>
    </w:p>
  </w:comment>
  <w:comment w:id="16" w:author="Balázs" w:date="2016-05-09T18:03:00Z" w:initials="B">
    <w:p w14:paraId="5EE0D918" w14:textId="77777777" w:rsidR="008D5D1D" w:rsidRDefault="008D5D1D">
      <w:pPr>
        <w:pStyle w:val="CommentText"/>
      </w:pPr>
      <w:r>
        <w:rPr>
          <w:rStyle w:val="CommentReference"/>
        </w:rPr>
        <w:annotationRef/>
      </w:r>
      <w:r>
        <w:t>Aztán természetesen kiírom. Ez egy alacsony összeg, de átpozicionálom nevetségesen alacsonnyá.</w:t>
      </w:r>
    </w:p>
    <w:p w14:paraId="4B16D8F6" w14:textId="77777777" w:rsidR="008D5D1D" w:rsidRDefault="008D5D1D">
      <w:pPr>
        <w:pStyle w:val="CommentText"/>
      </w:pPr>
    </w:p>
    <w:p w14:paraId="468E2551" w14:textId="77777777" w:rsidR="008D5D1D" w:rsidRDefault="008D5D1D">
      <w:pPr>
        <w:pStyle w:val="CommentText"/>
      </w:pPr>
      <w:r>
        <w:t>Hogyan érem el, hogy az olvasóm nevetségesen alacsony összegnek tartsa?</w:t>
      </w:r>
    </w:p>
    <w:p w14:paraId="198E24EC" w14:textId="77777777" w:rsidR="008D5D1D" w:rsidRDefault="008D5D1D">
      <w:pPr>
        <w:pStyle w:val="CommentText"/>
      </w:pPr>
    </w:p>
    <w:p w14:paraId="3C5E7E69" w14:textId="7D2B34DE" w:rsidR="008D5D1D" w:rsidRDefault="008D5D1D">
      <w:pPr>
        <w:pStyle w:val="CommentText"/>
      </w:pPr>
      <w:r>
        <w:t>Egyrészt kiírom szó szerint, hogy az. Másrészt utána levezetem, hogy miért.</w:t>
      </w:r>
    </w:p>
  </w:comment>
  <w:comment w:id="17" w:author="Balázs" w:date="2016-05-09T18:04:00Z" w:initials="B">
    <w:p w14:paraId="23BA157D" w14:textId="77777777" w:rsidR="008D5D1D" w:rsidRDefault="008D5D1D">
      <w:pPr>
        <w:pStyle w:val="CommentText"/>
      </w:pPr>
      <w:r>
        <w:rPr>
          <w:rStyle w:val="CommentReference"/>
        </w:rPr>
        <w:annotationRef/>
      </w:r>
      <w:r>
        <w:t>Nem „előfizetés” kerül ennyibe, hanem „egy teljes évre”. Ugyanarról van szó, de többnek tűnik.</w:t>
      </w:r>
    </w:p>
    <w:p w14:paraId="3D913AB6" w14:textId="77777777" w:rsidR="008D5D1D" w:rsidRDefault="008D5D1D">
      <w:pPr>
        <w:pStyle w:val="CommentText"/>
      </w:pPr>
    </w:p>
    <w:p w14:paraId="7D981F42" w14:textId="07861BDB" w:rsidR="008D5D1D" w:rsidRDefault="008D5D1D">
      <w:pPr>
        <w:pStyle w:val="CommentText"/>
      </w:pPr>
      <w:r>
        <w:t>Megjelenik az összeg, ami objektíven alacsony, de még tovább tördeljük.</w:t>
      </w:r>
    </w:p>
  </w:comment>
  <w:comment w:id="18" w:author="Balázs" w:date="2016-05-09T18:05:00Z" w:initials="B">
    <w:p w14:paraId="3EE75BD4" w14:textId="2ED23192" w:rsidR="008D5D1D" w:rsidRDefault="008D5D1D">
      <w:pPr>
        <w:pStyle w:val="CommentText"/>
      </w:pPr>
      <w:r>
        <w:rPr>
          <w:rStyle w:val="CommentReference"/>
        </w:rPr>
        <w:annotationRef/>
      </w:r>
      <w:r>
        <w:t>Mert visszaigényelheted az áfáját.</w:t>
      </w:r>
    </w:p>
  </w:comment>
  <w:comment w:id="19" w:author="Balázs" w:date="2016-05-09T18:05:00Z" w:initials="B">
    <w:p w14:paraId="50C47CDD" w14:textId="4BE48B9B" w:rsidR="008D5D1D" w:rsidRDefault="008D5D1D">
      <w:pPr>
        <w:pStyle w:val="CommentText"/>
      </w:pPr>
      <w:r>
        <w:rPr>
          <w:rStyle w:val="CommentReference"/>
        </w:rPr>
        <w:annotationRef/>
      </w:r>
      <w:r>
        <w:t>És benne van a postázás is.</w:t>
      </w:r>
    </w:p>
  </w:comment>
  <w:comment w:id="20" w:author="Balázs" w:date="2016-05-09T18:05:00Z" w:initials="B">
    <w:p w14:paraId="7A9EC6FA" w14:textId="77777777" w:rsidR="008D5D1D" w:rsidRDefault="008D5D1D">
      <w:pPr>
        <w:pStyle w:val="CommentText"/>
      </w:pPr>
      <w:r>
        <w:rPr>
          <w:rStyle w:val="CommentReference"/>
        </w:rPr>
        <w:annotationRef/>
      </w:r>
      <w:r>
        <w:t>És nemcsak a fentiekben már (remélhetőleg) eladott lapszámot kapod meg, hanem még további hármat.</w:t>
      </w:r>
    </w:p>
    <w:p w14:paraId="327CED95" w14:textId="77777777" w:rsidR="008D5D1D" w:rsidRDefault="008D5D1D">
      <w:pPr>
        <w:pStyle w:val="CommentText"/>
      </w:pPr>
    </w:p>
    <w:p w14:paraId="19CC9D31" w14:textId="7DB34863" w:rsidR="008D5D1D" w:rsidRDefault="008D5D1D">
      <w:pPr>
        <w:pStyle w:val="CommentText"/>
      </w:pPr>
      <w:r>
        <w:t>Ismered a webshopot, amely rejtett költségekkel borzolja az idegeidet. Ez a technika épp ellenkezője: először mondod az összeget, majd elsorolod, hogy mennyi mindent tartalmaz, tehát az összeg egyre kisebbnek és kisebbnek fog tűnni (hiszen egyre jobban nő az értéke).</w:t>
      </w:r>
    </w:p>
  </w:comment>
  <w:comment w:id="21" w:author="Balázs" w:date="2016-05-09T18:06:00Z" w:initials="B">
    <w:p w14:paraId="6FF8368B" w14:textId="77777777" w:rsidR="00747BE5" w:rsidRDefault="00747BE5">
      <w:pPr>
        <w:pStyle w:val="CommentText"/>
      </w:pPr>
      <w:r>
        <w:rPr>
          <w:rStyle w:val="CommentReference"/>
        </w:rPr>
        <w:annotationRef/>
      </w:r>
      <w:r>
        <w:t>Akinek a „nevetségesen alacsony” ütné a fülét, annak adok alternatívát: nem tétel.</w:t>
      </w:r>
    </w:p>
    <w:p w14:paraId="6D17CC76" w14:textId="77777777" w:rsidR="00747BE5" w:rsidRDefault="00747BE5">
      <w:pPr>
        <w:pStyle w:val="CommentText"/>
      </w:pPr>
    </w:p>
    <w:p w14:paraId="450BC932" w14:textId="77777777" w:rsidR="00747BE5" w:rsidRDefault="00747BE5">
      <w:pPr>
        <w:pStyle w:val="CommentText"/>
      </w:pPr>
      <w:r>
        <w:t>Fontos, hogy az alacsony árat igazolom azzal, hogy belépőtermék. Ellenkező esetben azt gondolhatná, hogy biztos a papíron spórolunk vagy valami oka van, hogy olcsó.</w:t>
      </w:r>
    </w:p>
    <w:p w14:paraId="5896B07B" w14:textId="77777777" w:rsidR="00747BE5" w:rsidRDefault="00747BE5">
      <w:pPr>
        <w:pStyle w:val="CommentText"/>
      </w:pPr>
    </w:p>
    <w:p w14:paraId="440190C5" w14:textId="27FD41D1" w:rsidR="00747BE5" w:rsidRDefault="00747BE5">
      <w:pPr>
        <w:pStyle w:val="CommentText"/>
      </w:pPr>
      <w:r>
        <w:t>Egyedül a piaci átlagárat nem kell indokolni: ha drágább vagy olcsóbb vagy, akkor indokolj.</w:t>
      </w:r>
    </w:p>
  </w:comment>
  <w:comment w:id="22" w:author="Balázs" w:date="2016-05-09T18:07:00Z" w:initials="B">
    <w:p w14:paraId="1525807D" w14:textId="44A16A5E" w:rsidR="00747BE5" w:rsidRDefault="00747BE5">
      <w:pPr>
        <w:pStyle w:val="CommentText"/>
      </w:pPr>
      <w:r>
        <w:rPr>
          <w:rStyle w:val="CommentReference"/>
        </w:rPr>
        <w:annotationRef/>
      </w:r>
      <w:r>
        <w:t xml:space="preserve">Ez egy csodálatos technika, amelyről itt olvashattál már: </w:t>
      </w:r>
      <w:hyperlink r:id="rId1" w:history="1">
        <w:r w:rsidRPr="00BE6990">
          <w:rPr>
            <w:rStyle w:val="Hyperlink"/>
          </w:rPr>
          <w:t>https://www.marketingszoveg.com/szovegiras-otletek/te-nem-vasarolhatsz-tolem-egy-halado-copywriting-technika/</w:t>
        </w:r>
      </w:hyperlink>
    </w:p>
    <w:p w14:paraId="39D2AE51" w14:textId="5AE81975" w:rsidR="00747BE5" w:rsidRDefault="00747BE5">
      <w:pPr>
        <w:pStyle w:val="CommentText"/>
      </w:pPr>
    </w:p>
  </w:comment>
  <w:comment w:id="23" w:author="Balázs" w:date="2016-05-09T18:08:00Z" w:initials="B">
    <w:p w14:paraId="366E920C" w14:textId="77777777" w:rsidR="00747BE5" w:rsidRDefault="00747BE5">
      <w:pPr>
        <w:pStyle w:val="CommentText"/>
      </w:pPr>
      <w:r>
        <w:rPr>
          <w:rStyle w:val="CommentReference"/>
        </w:rPr>
        <w:annotationRef/>
      </w:r>
      <w:r>
        <w:t>Klasszikus fogás: rendelni egyszerű</w:t>
      </w:r>
    </w:p>
    <w:p w14:paraId="68468A77" w14:textId="77777777" w:rsidR="00747BE5" w:rsidRDefault="00747BE5">
      <w:pPr>
        <w:pStyle w:val="CommentText"/>
      </w:pPr>
    </w:p>
    <w:p w14:paraId="7F7A6C24" w14:textId="753AE586" w:rsidR="00747BE5" w:rsidRDefault="00747BE5">
      <w:pPr>
        <w:pStyle w:val="CommentText"/>
      </w:pPr>
      <w:r>
        <w:t>(utána legyen tényleg az)</w:t>
      </w:r>
    </w:p>
  </w:comment>
  <w:comment w:id="24" w:author="Balázs" w:date="2016-05-09T18:09:00Z" w:initials="B">
    <w:p w14:paraId="6F842DE7" w14:textId="41E3C841" w:rsidR="00747BE5" w:rsidRDefault="00747BE5">
      <w:pPr>
        <w:pStyle w:val="CommentText"/>
      </w:pPr>
      <w:r>
        <w:rPr>
          <w:rStyle w:val="CommentReference"/>
        </w:rPr>
        <w:annotationRef/>
      </w:r>
      <w:r>
        <w:t>Nagyon konkrét CTA, amely azt is elmondja, hogy az oldalon mit csinálj.</w:t>
      </w:r>
    </w:p>
  </w:comment>
  <w:comment w:id="25" w:author="Balázs" w:date="2016-05-09T18:09:00Z" w:initials="B">
    <w:p w14:paraId="78159E9D" w14:textId="03A8130D" w:rsidR="003C26C8" w:rsidRDefault="003C26C8">
      <w:pPr>
        <w:pStyle w:val="CommentText"/>
      </w:pPr>
      <w:r>
        <w:rPr>
          <w:rStyle w:val="CommentReference"/>
        </w:rPr>
        <w:annotationRef/>
      </w:r>
      <w:r>
        <w:t>Eredmény</w:t>
      </w:r>
    </w:p>
  </w:comment>
  <w:comment w:id="26" w:author="Balázs" w:date="2016-05-09T18:10:00Z" w:initials="B">
    <w:p w14:paraId="61EF7E36" w14:textId="473356C9" w:rsidR="003C26C8" w:rsidRDefault="003C26C8">
      <w:pPr>
        <w:pStyle w:val="CommentText"/>
      </w:pPr>
      <w:r>
        <w:rPr>
          <w:rStyle w:val="CommentReference"/>
        </w:rPr>
        <w:annotationRef/>
      </w:r>
      <w:r>
        <w:t>Ez egyébként tényleg így van. Tovább növeli az értékét, hogy nemcsak kitolunk valami szart, hanem büszkék vagyunk rá, örömmel lapozgatjuk, illetve a cikkeket is elolvassuk.</w:t>
      </w:r>
    </w:p>
  </w:comment>
  <w:comment w:id="27" w:author="Balázs" w:date="2016-05-09T18:11:00Z" w:initials="B">
    <w:p w14:paraId="17952D0C" w14:textId="4F98DBEE" w:rsidR="003C26C8" w:rsidRDefault="003C26C8">
      <w:pPr>
        <w:pStyle w:val="CommentText"/>
      </w:pPr>
      <w:r>
        <w:rPr>
          <w:rStyle w:val="CommentReference"/>
        </w:rPr>
        <w:annotationRef/>
      </w:r>
      <w:r>
        <w:t>Ez a mondat feltételezi azt, hogy elő fogsz fizetni.</w:t>
      </w:r>
    </w:p>
  </w:comment>
  <w:comment w:id="28" w:author="Balázs" w:date="2016-05-09T18:11:00Z" w:initials="B">
    <w:p w14:paraId="0AA5CF93" w14:textId="202676EA" w:rsidR="003C26C8" w:rsidRDefault="003C26C8">
      <w:pPr>
        <w:pStyle w:val="CommentText"/>
      </w:pPr>
      <w:r>
        <w:rPr>
          <w:rStyle w:val="CommentReference"/>
        </w:rPr>
        <w:annotationRef/>
      </w:r>
      <w:r>
        <w:t>Tovább növeli az értékét, hogy a fent már „eladott” anyagokat csak az előfizetéssel érheted el.</w:t>
      </w:r>
    </w:p>
    <w:p w14:paraId="48CA9E44" w14:textId="77777777" w:rsidR="003C26C8" w:rsidRDefault="003C26C8">
      <w:pPr>
        <w:pStyle w:val="CommentText"/>
      </w:pPr>
    </w:p>
    <w:p w14:paraId="7EACAB2C" w14:textId="0B934485" w:rsidR="003C26C8" w:rsidRDefault="003C26C8">
      <w:pPr>
        <w:pStyle w:val="CommentText"/>
      </w:pPr>
      <w:r>
        <w:t>Ez a technika csak akkor működik, ha az olvasó szeretné az ajánlatodat. Ha egy számomra teljesen irreleváns vagy értéktelen dologra próbálsz azzal rábeszélni, hogy nem érhetem el máshol… hát, nem baj.</w:t>
      </w:r>
    </w:p>
  </w:comment>
  <w:comment w:id="29" w:author="Balázs" w:date="2016-05-09T18:11:00Z" w:initials="B">
    <w:p w14:paraId="363A2356" w14:textId="5FFD11EE" w:rsidR="003C26C8" w:rsidRDefault="003C26C8">
      <w:pPr>
        <w:pStyle w:val="CommentText"/>
      </w:pPr>
      <w:r>
        <w:rPr>
          <w:rStyle w:val="CommentReference"/>
        </w:rPr>
        <w:annotationRef/>
      </w:r>
      <w:r>
        <w:t>Elit klub, amelyből nem maradhatsz ki, plusz egy kis scarcity</w:t>
      </w:r>
    </w:p>
  </w:comment>
  <w:comment w:id="30" w:author="Balázs" w:date="2016-05-09T18:12:00Z" w:initials="B">
    <w:p w14:paraId="2BB8635B" w14:textId="4D1E1F24" w:rsidR="003C26C8" w:rsidRDefault="003C26C8">
      <w:pPr>
        <w:pStyle w:val="CommentText"/>
      </w:pPr>
      <w:r>
        <w:rPr>
          <w:rStyle w:val="CommentReference"/>
        </w:rPr>
        <w:annotationRef/>
      </w:r>
      <w:r w:rsidR="004B12AB">
        <w:t>Nem bízom az olvasóra, hogy eszébe jusson, mert nem mindenkinek jutna eszébe, hogy ilyen lehetőség van.</w:t>
      </w:r>
    </w:p>
  </w:comment>
  <w:comment w:id="31" w:author="Balázs" w:date="2016-05-09T18:13:00Z" w:initials="B">
    <w:p w14:paraId="179D7A81" w14:textId="09841A37" w:rsidR="004B12AB" w:rsidRDefault="004B12AB">
      <w:pPr>
        <w:pStyle w:val="CommentText"/>
      </w:pPr>
      <w:r>
        <w:rPr>
          <w:rStyle w:val="CommentReference"/>
        </w:rPr>
        <w:annotationRef/>
      </w:r>
      <w:r>
        <w:t>Mindent írj ki egyértelműen.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CB12163" w15:done="0"/>
  <w15:commentEx w15:paraId="125AC4C9" w15:done="0"/>
  <w15:commentEx w15:paraId="3F3C0320" w15:done="0"/>
  <w15:commentEx w15:paraId="7C50ADA0" w15:done="0"/>
  <w15:commentEx w15:paraId="3E21CC82" w15:done="0"/>
  <w15:commentEx w15:paraId="6C0B79C9" w15:done="0"/>
  <w15:commentEx w15:paraId="749C8148" w15:done="0"/>
  <w15:commentEx w15:paraId="52BF615B" w15:done="0"/>
  <w15:commentEx w15:paraId="1399611C" w15:done="0"/>
  <w15:commentEx w15:paraId="4CAF9D5A" w15:done="0"/>
  <w15:commentEx w15:paraId="0B4E42DE" w15:done="0"/>
  <w15:commentEx w15:paraId="6D5078B2" w15:done="0"/>
  <w15:commentEx w15:paraId="5CB18F91" w15:done="0"/>
  <w15:commentEx w15:paraId="12935119" w15:done="0"/>
  <w15:commentEx w15:paraId="03734FB3" w15:done="0"/>
  <w15:commentEx w15:paraId="6D94A394" w15:done="0"/>
  <w15:commentEx w15:paraId="3C5E7E69" w15:done="0"/>
  <w15:commentEx w15:paraId="7D981F42" w15:done="0"/>
  <w15:commentEx w15:paraId="3EE75BD4" w15:done="0"/>
  <w15:commentEx w15:paraId="50C47CDD" w15:done="0"/>
  <w15:commentEx w15:paraId="19CC9D31" w15:done="0"/>
  <w15:commentEx w15:paraId="440190C5" w15:done="0"/>
  <w15:commentEx w15:paraId="39D2AE51" w15:done="0"/>
  <w15:commentEx w15:paraId="7F7A6C24" w15:done="0"/>
  <w15:commentEx w15:paraId="6F842DE7" w15:done="0"/>
  <w15:commentEx w15:paraId="78159E9D" w15:done="0"/>
  <w15:commentEx w15:paraId="61EF7E36" w15:done="0"/>
  <w15:commentEx w15:paraId="17952D0C" w15:done="0"/>
  <w15:commentEx w15:paraId="7EACAB2C" w15:done="0"/>
  <w15:commentEx w15:paraId="363A2356" w15:done="0"/>
  <w15:commentEx w15:paraId="2BB8635B" w15:done="0"/>
  <w15:commentEx w15:paraId="179D7A8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274A83"/>
    <w:multiLevelType w:val="multilevel"/>
    <w:tmpl w:val="AC88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AB065F"/>
    <w:multiLevelType w:val="multilevel"/>
    <w:tmpl w:val="2D3A5A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lázs">
    <w15:presenceInfo w15:providerId="None" w15:userId="Baláz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656"/>
    <w:rsid w:val="003C26C8"/>
    <w:rsid w:val="00495EF4"/>
    <w:rsid w:val="004B12AB"/>
    <w:rsid w:val="00617F55"/>
    <w:rsid w:val="0064359D"/>
    <w:rsid w:val="00747BE5"/>
    <w:rsid w:val="007532BB"/>
    <w:rsid w:val="00814CE3"/>
    <w:rsid w:val="008D5D1D"/>
    <w:rsid w:val="00920656"/>
    <w:rsid w:val="00937F9D"/>
    <w:rsid w:val="00AF6455"/>
    <w:rsid w:val="00BB39A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69EB4"/>
  <w15:chartTrackingRefBased/>
  <w15:docId w15:val="{71A71A8A-13EA-4BD9-A68E-8776A6C5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14CE3"/>
    <w:pPr>
      <w:spacing w:before="100" w:beforeAutospacing="1" w:after="100" w:afterAutospacing="1" w:line="240" w:lineRule="auto"/>
      <w:outlineLvl w:val="1"/>
    </w:pPr>
    <w:rPr>
      <w:rFonts w:ascii="Times New Roman" w:eastAsia="Times New Roman" w:hAnsi="Times New Roman" w:cs="Times New Roman"/>
      <w:b/>
      <w:bCs/>
      <w:sz w:val="36"/>
      <w:szCs w:val="36"/>
      <w:lang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14CE3"/>
    <w:rPr>
      <w:rFonts w:ascii="Times New Roman" w:eastAsia="Times New Roman" w:hAnsi="Times New Roman" w:cs="Times New Roman"/>
      <w:b/>
      <w:bCs/>
      <w:sz w:val="36"/>
      <w:szCs w:val="36"/>
      <w:lang w:eastAsia="hu-HU"/>
    </w:rPr>
  </w:style>
  <w:style w:type="paragraph" w:styleId="NormalWeb">
    <w:name w:val="Normal (Web)"/>
    <w:basedOn w:val="Normal"/>
    <w:uiPriority w:val="99"/>
    <w:semiHidden/>
    <w:unhideWhenUsed/>
    <w:rsid w:val="00814CE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apple-converted-space">
    <w:name w:val="apple-converted-space"/>
    <w:basedOn w:val="DefaultParagraphFont"/>
    <w:rsid w:val="00814CE3"/>
  </w:style>
  <w:style w:type="character" w:styleId="Emphasis">
    <w:name w:val="Emphasis"/>
    <w:basedOn w:val="DefaultParagraphFont"/>
    <w:uiPriority w:val="20"/>
    <w:qFormat/>
    <w:rsid w:val="00814CE3"/>
    <w:rPr>
      <w:i/>
      <w:iCs/>
    </w:rPr>
  </w:style>
  <w:style w:type="character" w:styleId="Strong">
    <w:name w:val="Strong"/>
    <w:basedOn w:val="DefaultParagraphFont"/>
    <w:uiPriority w:val="22"/>
    <w:qFormat/>
    <w:rsid w:val="00814CE3"/>
    <w:rPr>
      <w:b/>
      <w:bCs/>
    </w:rPr>
  </w:style>
  <w:style w:type="character" w:styleId="Hyperlink">
    <w:name w:val="Hyperlink"/>
    <w:basedOn w:val="DefaultParagraphFont"/>
    <w:uiPriority w:val="99"/>
    <w:unhideWhenUsed/>
    <w:rsid w:val="00814CE3"/>
    <w:rPr>
      <w:color w:val="0000FF"/>
      <w:u w:val="single"/>
    </w:rPr>
  </w:style>
  <w:style w:type="character" w:styleId="CommentReference">
    <w:name w:val="annotation reference"/>
    <w:basedOn w:val="DefaultParagraphFont"/>
    <w:uiPriority w:val="99"/>
    <w:semiHidden/>
    <w:unhideWhenUsed/>
    <w:rsid w:val="00495EF4"/>
    <w:rPr>
      <w:sz w:val="16"/>
      <w:szCs w:val="16"/>
    </w:rPr>
  </w:style>
  <w:style w:type="paragraph" w:styleId="CommentText">
    <w:name w:val="annotation text"/>
    <w:basedOn w:val="Normal"/>
    <w:link w:val="CommentTextChar"/>
    <w:uiPriority w:val="99"/>
    <w:semiHidden/>
    <w:unhideWhenUsed/>
    <w:rsid w:val="00495EF4"/>
    <w:pPr>
      <w:spacing w:line="240" w:lineRule="auto"/>
    </w:pPr>
    <w:rPr>
      <w:sz w:val="20"/>
      <w:szCs w:val="20"/>
    </w:rPr>
  </w:style>
  <w:style w:type="character" w:customStyle="1" w:styleId="CommentTextChar">
    <w:name w:val="Comment Text Char"/>
    <w:basedOn w:val="DefaultParagraphFont"/>
    <w:link w:val="CommentText"/>
    <w:uiPriority w:val="99"/>
    <w:semiHidden/>
    <w:rsid w:val="00495EF4"/>
    <w:rPr>
      <w:sz w:val="20"/>
      <w:szCs w:val="20"/>
    </w:rPr>
  </w:style>
  <w:style w:type="paragraph" w:styleId="CommentSubject">
    <w:name w:val="annotation subject"/>
    <w:basedOn w:val="CommentText"/>
    <w:next w:val="CommentText"/>
    <w:link w:val="CommentSubjectChar"/>
    <w:uiPriority w:val="99"/>
    <w:semiHidden/>
    <w:unhideWhenUsed/>
    <w:rsid w:val="00495EF4"/>
    <w:rPr>
      <w:b/>
      <w:bCs/>
    </w:rPr>
  </w:style>
  <w:style w:type="character" w:customStyle="1" w:styleId="CommentSubjectChar">
    <w:name w:val="Comment Subject Char"/>
    <w:basedOn w:val="CommentTextChar"/>
    <w:link w:val="CommentSubject"/>
    <w:uiPriority w:val="99"/>
    <w:semiHidden/>
    <w:rsid w:val="00495EF4"/>
    <w:rPr>
      <w:b/>
      <w:bCs/>
      <w:sz w:val="20"/>
      <w:szCs w:val="20"/>
    </w:rPr>
  </w:style>
  <w:style w:type="paragraph" w:styleId="BalloonText">
    <w:name w:val="Balloon Text"/>
    <w:basedOn w:val="Normal"/>
    <w:link w:val="BalloonTextChar"/>
    <w:uiPriority w:val="99"/>
    <w:semiHidden/>
    <w:unhideWhenUsed/>
    <w:rsid w:val="00495E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E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57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marketingszoveg.com/szovegiras-otletek/te-nem-vasarolhatsz-tolem-egy-halado-copywriting-technika/"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marketingszoveg.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rack.t.emesz.com/t/l/Hlws/yfC/Bj/BhA/4xU/1/0/0" TargetMode="External"/><Relationship Id="rId12" Type="http://schemas.openxmlformats.org/officeDocument/2006/relationships/hyperlink" Target="http://track.t.emesz.com/t/u/wp7l3HEQ48KUw70ftPIOvDpu5iFGOX2hRtUxhnIXhDdYgkR2Sg"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http://track.t.emesz.com/t/l/Hlww/yfC/Bj/BhA/4xU/1/0/0" TargetMode="External"/><Relationship Id="rId5" Type="http://schemas.openxmlformats.org/officeDocument/2006/relationships/comments" Target="comments.xml"/><Relationship Id="rId15" Type="http://schemas.openxmlformats.org/officeDocument/2006/relationships/theme" Target="theme/theme1.xml"/><Relationship Id="rId10" Type="http://schemas.openxmlformats.org/officeDocument/2006/relationships/hyperlink" Target="http://track.t.emesz.com/t/l/Hlwu/yfC/Bj/BhA/4xU/1/0/0" TargetMode="External"/><Relationship Id="rId4" Type="http://schemas.openxmlformats.org/officeDocument/2006/relationships/webSettings" Target="webSettings.xml"/><Relationship Id="rId9" Type="http://schemas.openxmlformats.org/officeDocument/2006/relationships/hyperlink" Target="http://track.t.emesz.com/t/l/Hlwt/yfC/Bj/BhA/4xU/1/0/0"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1609</Words>
  <Characters>9560</Characters>
  <Application>Microsoft Office Word</Application>
  <DocSecurity>0</DocSecurity>
  <Lines>173</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Balázs</dc:creator>
  <cp:keywords/>
  <dc:description/>
  <cp:lastModifiedBy>Balázs</cp:lastModifiedBy>
  <cp:revision>8</cp:revision>
  <dcterms:created xsi:type="dcterms:W3CDTF">2016-05-09T15:13:00Z</dcterms:created>
  <dcterms:modified xsi:type="dcterms:W3CDTF">2016-05-09T16:13:00Z</dcterms:modified>
</cp:coreProperties>
</file>